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EA" w:rsidRPr="007F2766" w:rsidRDefault="007F2766" w:rsidP="008952EE">
      <w:pPr>
        <w:spacing w:line="360" w:lineRule="auto"/>
        <w:jc w:val="center"/>
        <w:rPr>
          <w:rFonts w:ascii="Arial" w:hAnsi="Arial" w:cs="Arial"/>
          <w:b/>
          <w:lang w:val="en-US"/>
        </w:rPr>
      </w:pPr>
      <w:r>
        <w:rPr>
          <w:rFonts w:ascii="Arial" w:hAnsi="Arial" w:cs="Arial"/>
          <w:b/>
          <w:lang w:val="en-US"/>
        </w:rPr>
        <w:t>Description</w:t>
      </w:r>
    </w:p>
    <w:p w:rsidR="00A84070" w:rsidRPr="007F2766" w:rsidRDefault="00A84070" w:rsidP="008952EE">
      <w:pPr>
        <w:spacing w:line="360" w:lineRule="auto"/>
        <w:jc w:val="center"/>
        <w:rPr>
          <w:rFonts w:ascii="Arial" w:hAnsi="Arial" w:cs="Arial"/>
          <w:b/>
          <w:lang w:val="en-US"/>
        </w:rPr>
      </w:pPr>
    </w:p>
    <w:p w:rsidR="00A84070" w:rsidRPr="007F2766" w:rsidRDefault="007F2766" w:rsidP="00A84070">
      <w:pPr>
        <w:spacing w:line="360" w:lineRule="auto"/>
        <w:jc w:val="center"/>
        <w:rPr>
          <w:rFonts w:ascii="Arial" w:hAnsi="Arial" w:cs="Arial"/>
          <w:b/>
          <w:lang w:val="en-US"/>
        </w:rPr>
      </w:pPr>
      <w:r>
        <w:rPr>
          <w:rFonts w:ascii="Arial" w:hAnsi="Arial" w:cs="Arial"/>
          <w:b/>
          <w:lang w:val="en-US"/>
        </w:rPr>
        <w:t>A COMPOSITION FOR THE TREATMENT OF CHRONIC FATIGUE SYNDROME</w:t>
      </w:r>
    </w:p>
    <w:p w:rsidR="00C8399C" w:rsidRPr="007F2766" w:rsidRDefault="00C8399C" w:rsidP="00C8399C">
      <w:pPr>
        <w:spacing w:line="360" w:lineRule="auto"/>
        <w:jc w:val="center"/>
        <w:rPr>
          <w:rStyle w:val="apple-style-span"/>
          <w:rFonts w:ascii="Arial" w:hAnsi="Arial" w:cs="Arial"/>
          <w:b/>
          <w:lang w:val="en-US"/>
        </w:rPr>
      </w:pPr>
    </w:p>
    <w:p w:rsidR="000E5EC3" w:rsidRPr="007F2766" w:rsidRDefault="000E5EC3" w:rsidP="008952EE">
      <w:pPr>
        <w:spacing w:line="360" w:lineRule="auto"/>
        <w:jc w:val="both"/>
        <w:rPr>
          <w:rFonts w:ascii="Arial" w:hAnsi="Arial" w:cs="Arial"/>
          <w:b/>
          <w:lang w:val="en-US"/>
        </w:rPr>
      </w:pPr>
      <w:r w:rsidRPr="007F2766">
        <w:rPr>
          <w:rFonts w:ascii="Arial" w:hAnsi="Arial" w:cs="Arial"/>
          <w:b/>
          <w:lang w:val="en-US"/>
        </w:rPr>
        <w:t>Te</w:t>
      </w:r>
      <w:r w:rsidR="007F2766">
        <w:rPr>
          <w:rFonts w:ascii="Arial" w:hAnsi="Arial" w:cs="Arial"/>
          <w:b/>
          <w:lang w:val="en-US"/>
        </w:rPr>
        <w:t>chnical Field</w:t>
      </w:r>
    </w:p>
    <w:p w:rsidR="00720213" w:rsidRPr="007F2766" w:rsidRDefault="00720213" w:rsidP="008952EE">
      <w:pPr>
        <w:spacing w:line="360" w:lineRule="auto"/>
        <w:jc w:val="both"/>
        <w:rPr>
          <w:rFonts w:ascii="Arial" w:hAnsi="Arial" w:cs="Arial"/>
          <w:lang w:val="en-US"/>
        </w:rPr>
      </w:pPr>
    </w:p>
    <w:p w:rsidR="000E5EC3" w:rsidRPr="007F2766" w:rsidRDefault="007F2766" w:rsidP="008952EE">
      <w:pPr>
        <w:spacing w:line="360" w:lineRule="auto"/>
        <w:jc w:val="both"/>
        <w:rPr>
          <w:rFonts w:ascii="Arial" w:hAnsi="Arial" w:cs="Arial"/>
          <w:lang w:val="en-US"/>
        </w:rPr>
      </w:pPr>
      <w:r>
        <w:rPr>
          <w:rFonts w:ascii="Arial" w:hAnsi="Arial" w:cs="Arial"/>
          <w:lang w:val="en-US"/>
        </w:rPr>
        <w:t>The invention relates to a composition formed for the treatment of chronic fatigue syndrome</w:t>
      </w:r>
      <w:r w:rsidR="00375BC9" w:rsidRPr="007F2766">
        <w:rPr>
          <w:rFonts w:ascii="Arial" w:hAnsi="Arial" w:cs="Arial"/>
          <w:lang w:val="en-US"/>
        </w:rPr>
        <w:t xml:space="preserve">. </w:t>
      </w:r>
    </w:p>
    <w:p w:rsidR="00375BC9" w:rsidRPr="007F2766" w:rsidRDefault="00375BC9" w:rsidP="008952EE">
      <w:pPr>
        <w:spacing w:line="360" w:lineRule="auto"/>
        <w:jc w:val="both"/>
        <w:rPr>
          <w:rFonts w:ascii="Arial" w:hAnsi="Arial" w:cs="Arial"/>
          <w:lang w:val="en-US"/>
        </w:rPr>
      </w:pPr>
    </w:p>
    <w:p w:rsidR="00720213" w:rsidRPr="007F2766" w:rsidRDefault="00720213" w:rsidP="008952EE">
      <w:pPr>
        <w:spacing w:line="360" w:lineRule="auto"/>
        <w:jc w:val="both"/>
        <w:rPr>
          <w:rFonts w:ascii="Arial" w:hAnsi="Arial" w:cs="Arial"/>
          <w:lang w:val="en-US"/>
        </w:rPr>
      </w:pPr>
    </w:p>
    <w:p w:rsidR="000E5EC3" w:rsidRPr="007F2766" w:rsidRDefault="007F2766" w:rsidP="008952EE">
      <w:pPr>
        <w:spacing w:line="360" w:lineRule="auto"/>
        <w:jc w:val="both"/>
        <w:rPr>
          <w:rFonts w:ascii="Arial" w:hAnsi="Arial" w:cs="Arial"/>
          <w:b/>
          <w:lang w:val="en-US"/>
        </w:rPr>
      </w:pPr>
      <w:r>
        <w:rPr>
          <w:rFonts w:ascii="Arial" w:hAnsi="Arial" w:cs="Arial"/>
          <w:b/>
          <w:lang w:val="en-US"/>
        </w:rPr>
        <w:t>State of the Art</w:t>
      </w:r>
    </w:p>
    <w:p w:rsidR="00B16DEA" w:rsidRPr="007F2766" w:rsidRDefault="007F2766" w:rsidP="008952EE">
      <w:pPr>
        <w:pStyle w:val="NormalWeb"/>
        <w:spacing w:line="360" w:lineRule="auto"/>
        <w:jc w:val="both"/>
        <w:rPr>
          <w:rFonts w:ascii="Arial" w:hAnsi="Arial" w:cs="Arial"/>
          <w:lang w:val="en-US"/>
        </w:rPr>
      </w:pPr>
      <w:r>
        <w:rPr>
          <w:rFonts w:ascii="Arial" w:hAnsi="Arial" w:cs="Arial"/>
          <w:lang w:val="en-US"/>
        </w:rPr>
        <w:t>Today, the chronic fatigue syndrome is the feeling of fatigue that is persistent for at least 6 months and that is not easily improved by rest. The symptoms of the chronic fatigue syndrome are sore throat, sensitivity in the neck and axillary lymph nodes, muscle pain</w:t>
      </w:r>
      <w:r w:rsidR="00B16DEA" w:rsidRPr="007F2766">
        <w:rPr>
          <w:rFonts w:ascii="Arial" w:hAnsi="Arial" w:cs="Arial"/>
          <w:lang w:val="en-US"/>
        </w:rPr>
        <w:t>,</w:t>
      </w:r>
      <w:r>
        <w:rPr>
          <w:rFonts w:ascii="Arial" w:hAnsi="Arial" w:cs="Arial"/>
          <w:lang w:val="en-US"/>
        </w:rPr>
        <w:t xml:space="preserve"> causeless pain in the joints</w:t>
      </w:r>
      <w:r w:rsidR="00B16DEA" w:rsidRPr="007F2766">
        <w:rPr>
          <w:rFonts w:ascii="Arial" w:hAnsi="Arial" w:cs="Arial"/>
          <w:lang w:val="en-US"/>
        </w:rPr>
        <w:t>,</w:t>
      </w:r>
      <w:r>
        <w:rPr>
          <w:rFonts w:ascii="Arial" w:hAnsi="Arial" w:cs="Arial"/>
          <w:lang w:val="en-US"/>
        </w:rPr>
        <w:t xml:space="preserve"> headaches</w:t>
      </w:r>
      <w:r w:rsidR="00B16DEA" w:rsidRPr="007F2766">
        <w:rPr>
          <w:rFonts w:ascii="Arial" w:hAnsi="Arial" w:cs="Arial"/>
          <w:lang w:val="en-US"/>
        </w:rPr>
        <w:t>,</w:t>
      </w:r>
      <w:r>
        <w:rPr>
          <w:rFonts w:ascii="Arial" w:hAnsi="Arial" w:cs="Arial"/>
          <w:lang w:val="en-US"/>
        </w:rPr>
        <w:t xml:space="preserve"> non-restful sleep and post-exercise weakness for a period longer than 24 hours</w:t>
      </w:r>
      <w:r w:rsidR="00B16DEA" w:rsidRPr="007F2766">
        <w:rPr>
          <w:rFonts w:ascii="Arial" w:hAnsi="Arial" w:cs="Arial"/>
          <w:lang w:val="en-US"/>
        </w:rPr>
        <w:t xml:space="preserve">. </w:t>
      </w:r>
    </w:p>
    <w:p w:rsidR="008952EE" w:rsidRPr="007F2766" w:rsidRDefault="004B0DC0" w:rsidP="008952EE">
      <w:pPr>
        <w:pStyle w:val="NormalWeb"/>
        <w:spacing w:line="360" w:lineRule="auto"/>
        <w:jc w:val="both"/>
        <w:rPr>
          <w:rFonts w:ascii="Arial" w:hAnsi="Arial" w:cs="Arial"/>
          <w:lang w:val="en-US"/>
        </w:rPr>
      </w:pPr>
      <w:r>
        <w:rPr>
          <w:rFonts w:ascii="Arial" w:hAnsi="Arial" w:cs="Arial"/>
          <w:lang w:val="en-US"/>
        </w:rPr>
        <w:t>Also today, there is not present a well accepted medicament for the treatment of the chronic fatigue syndrome. The cortisone at low doses may be resorted to, but it must be used under the supervision of a specialist physician</w:t>
      </w:r>
      <w:r w:rsidR="00F346D3" w:rsidRPr="007F2766">
        <w:rPr>
          <w:rFonts w:ascii="Arial" w:hAnsi="Arial" w:cs="Arial"/>
          <w:lang w:val="en-US"/>
        </w:rPr>
        <w:t>.</w:t>
      </w:r>
      <w:r>
        <w:rPr>
          <w:rFonts w:ascii="Arial" w:hAnsi="Arial" w:cs="Arial"/>
          <w:lang w:val="en-US"/>
        </w:rPr>
        <w:t xml:space="preserve"> The best method for relaxation is to do physical exercise.</w:t>
      </w:r>
      <w:r w:rsidR="00F346D3" w:rsidRPr="007F2766">
        <w:rPr>
          <w:rFonts w:ascii="Arial" w:hAnsi="Arial" w:cs="Arial"/>
          <w:lang w:val="en-US"/>
        </w:rPr>
        <w:t xml:space="preserve"> </w:t>
      </w:r>
    </w:p>
    <w:p w:rsidR="00C73840" w:rsidRPr="007F2766" w:rsidRDefault="004B0DC0" w:rsidP="008952EE">
      <w:pPr>
        <w:pStyle w:val="NormalWeb"/>
        <w:spacing w:line="360" w:lineRule="auto"/>
        <w:jc w:val="both"/>
        <w:rPr>
          <w:rFonts w:ascii="Arial" w:hAnsi="Arial" w:cs="Arial"/>
          <w:lang w:val="en-US"/>
        </w:rPr>
      </w:pPr>
      <w:r>
        <w:rPr>
          <w:rFonts w:ascii="Arial" w:hAnsi="Arial" w:cs="Arial"/>
          <w:lang w:val="en-US"/>
        </w:rPr>
        <w:t>The</w:t>
      </w:r>
      <w:r w:rsidR="00C752B7">
        <w:rPr>
          <w:rFonts w:ascii="Arial" w:hAnsi="Arial" w:cs="Arial"/>
          <w:lang w:val="en-US"/>
        </w:rPr>
        <w:t xml:space="preserve"> invention no.</w:t>
      </w:r>
      <w:r>
        <w:rPr>
          <w:rFonts w:ascii="Arial" w:hAnsi="Arial" w:cs="Arial"/>
          <w:lang w:val="en-US"/>
        </w:rPr>
        <w:t xml:space="preserve"> </w:t>
      </w:r>
      <w:r w:rsidR="00C76D07" w:rsidRPr="007F2766">
        <w:rPr>
          <w:rFonts w:ascii="Arial" w:hAnsi="Arial" w:cs="Arial"/>
          <w:lang w:val="en-US"/>
        </w:rPr>
        <w:t xml:space="preserve">WO 1999/053921 </w:t>
      </w:r>
      <w:r w:rsidR="00C752B7">
        <w:rPr>
          <w:rFonts w:ascii="Arial" w:hAnsi="Arial" w:cs="Arial"/>
          <w:lang w:val="en-US"/>
        </w:rPr>
        <w:t>entitled</w:t>
      </w:r>
      <w:r w:rsidR="00C76D07" w:rsidRPr="007F2766">
        <w:rPr>
          <w:rFonts w:ascii="Arial" w:hAnsi="Arial" w:cs="Arial"/>
          <w:lang w:val="en-US"/>
        </w:rPr>
        <w:t xml:space="preserve"> "</w:t>
      </w:r>
      <w:r w:rsidR="00C752B7">
        <w:rPr>
          <w:rFonts w:ascii="Arial" w:hAnsi="Arial" w:cs="Arial"/>
          <w:lang w:val="en-US"/>
        </w:rPr>
        <w:t xml:space="preserve">Composition comprising </w:t>
      </w:r>
      <w:r w:rsidR="00C76D07" w:rsidRPr="007F2766">
        <w:rPr>
          <w:rFonts w:ascii="Arial" w:hAnsi="Arial" w:cs="Arial"/>
          <w:lang w:val="en-US"/>
        </w:rPr>
        <w:t>L-</w:t>
      </w:r>
      <w:r w:rsidR="00C752B7">
        <w:rPr>
          <w:rFonts w:ascii="Arial" w:hAnsi="Arial" w:cs="Arial"/>
          <w:lang w:val="en-US"/>
        </w:rPr>
        <w:t>c</w:t>
      </w:r>
      <w:r w:rsidR="00C76D07" w:rsidRPr="007F2766">
        <w:rPr>
          <w:rFonts w:ascii="Arial" w:hAnsi="Arial" w:cs="Arial"/>
          <w:lang w:val="en-US"/>
        </w:rPr>
        <w:t>arnitin</w:t>
      </w:r>
      <w:r w:rsidR="00C752B7">
        <w:rPr>
          <w:rFonts w:ascii="Arial" w:hAnsi="Arial" w:cs="Arial"/>
          <w:lang w:val="en-US"/>
        </w:rPr>
        <w:t>e</w:t>
      </w:r>
      <w:r w:rsidR="00C76D07" w:rsidRPr="007F2766">
        <w:rPr>
          <w:rFonts w:ascii="Arial" w:hAnsi="Arial" w:cs="Arial"/>
          <w:lang w:val="en-US"/>
        </w:rPr>
        <w:t xml:space="preserve"> </w:t>
      </w:r>
      <w:r w:rsidR="00C752B7">
        <w:rPr>
          <w:rFonts w:ascii="Arial" w:hAnsi="Arial" w:cs="Arial"/>
          <w:lang w:val="en-US"/>
        </w:rPr>
        <w:t>or</w:t>
      </w:r>
      <w:r w:rsidR="00C76D07" w:rsidRPr="007F2766">
        <w:rPr>
          <w:rFonts w:ascii="Arial" w:hAnsi="Arial" w:cs="Arial"/>
          <w:lang w:val="en-US"/>
        </w:rPr>
        <w:t xml:space="preserve"> </w:t>
      </w:r>
      <w:r w:rsidR="00C752B7">
        <w:rPr>
          <w:rFonts w:ascii="Arial" w:hAnsi="Arial" w:cs="Arial"/>
          <w:lang w:val="en-US"/>
        </w:rPr>
        <w:t>an</w:t>
      </w:r>
      <w:r w:rsidR="00C76D07" w:rsidRPr="007F2766">
        <w:rPr>
          <w:rFonts w:ascii="Arial" w:hAnsi="Arial" w:cs="Arial"/>
          <w:lang w:val="en-US"/>
        </w:rPr>
        <w:t xml:space="preserve"> alkano</w:t>
      </w:r>
      <w:r w:rsidR="00C752B7">
        <w:rPr>
          <w:rFonts w:ascii="Arial" w:hAnsi="Arial" w:cs="Arial"/>
          <w:lang w:val="en-US"/>
        </w:rPr>
        <w:t>y</w:t>
      </w:r>
      <w:r w:rsidR="00C76D07" w:rsidRPr="007F2766">
        <w:rPr>
          <w:rFonts w:ascii="Arial" w:hAnsi="Arial" w:cs="Arial"/>
          <w:lang w:val="en-US"/>
        </w:rPr>
        <w:t>l L-</w:t>
      </w:r>
      <w:r w:rsidR="00C752B7">
        <w:rPr>
          <w:rFonts w:ascii="Arial" w:hAnsi="Arial" w:cs="Arial"/>
          <w:lang w:val="en-US"/>
        </w:rPr>
        <w:t>c</w:t>
      </w:r>
      <w:r w:rsidR="00C76D07" w:rsidRPr="007F2766">
        <w:rPr>
          <w:rFonts w:ascii="Arial" w:hAnsi="Arial" w:cs="Arial"/>
          <w:lang w:val="en-US"/>
        </w:rPr>
        <w:t>arnitin</w:t>
      </w:r>
      <w:r w:rsidR="00C752B7">
        <w:rPr>
          <w:rFonts w:ascii="Arial" w:hAnsi="Arial" w:cs="Arial"/>
          <w:lang w:val="en-US"/>
        </w:rPr>
        <w:t>e and</w:t>
      </w:r>
      <w:r w:rsidR="00C76D07" w:rsidRPr="007F2766">
        <w:rPr>
          <w:rFonts w:ascii="Arial" w:hAnsi="Arial" w:cs="Arial"/>
          <w:lang w:val="en-US"/>
        </w:rPr>
        <w:t xml:space="preserve"> NADH </w:t>
      </w:r>
      <w:r w:rsidR="00C752B7">
        <w:rPr>
          <w:rFonts w:ascii="Arial" w:hAnsi="Arial" w:cs="Arial"/>
          <w:lang w:val="en-US"/>
        </w:rPr>
        <w:t>and</w:t>
      </w:r>
      <w:r w:rsidR="00C76D07" w:rsidRPr="007F2766">
        <w:rPr>
          <w:rFonts w:ascii="Arial" w:hAnsi="Arial" w:cs="Arial"/>
          <w:lang w:val="en-US"/>
        </w:rPr>
        <w:t>/</w:t>
      </w:r>
      <w:r w:rsidR="00C752B7">
        <w:rPr>
          <w:rFonts w:ascii="Arial" w:hAnsi="Arial" w:cs="Arial"/>
          <w:lang w:val="en-US"/>
        </w:rPr>
        <w:t>or</w:t>
      </w:r>
      <w:r w:rsidR="00C76D07" w:rsidRPr="007F2766">
        <w:rPr>
          <w:rFonts w:ascii="Arial" w:hAnsi="Arial" w:cs="Arial"/>
          <w:lang w:val="en-US"/>
        </w:rPr>
        <w:t xml:space="preserve"> NADPH"</w:t>
      </w:r>
      <w:r w:rsidR="00C752B7">
        <w:rPr>
          <w:rFonts w:ascii="Arial" w:hAnsi="Arial" w:cs="Arial"/>
          <w:lang w:val="en-US"/>
        </w:rPr>
        <w:t xml:space="preserve"> discloses a composition comprising </w:t>
      </w:r>
      <w:r w:rsidR="00C76D07" w:rsidRPr="007F2766">
        <w:rPr>
          <w:rFonts w:ascii="Arial" w:hAnsi="Arial" w:cs="Arial"/>
          <w:lang w:val="en-US"/>
        </w:rPr>
        <w:t>L-</w:t>
      </w:r>
      <w:r w:rsidR="00C752B7">
        <w:rPr>
          <w:rFonts w:ascii="Arial" w:hAnsi="Arial" w:cs="Arial"/>
          <w:lang w:val="en-US"/>
        </w:rPr>
        <w:t>c</w:t>
      </w:r>
      <w:r w:rsidR="00C76D07" w:rsidRPr="007F2766">
        <w:rPr>
          <w:rFonts w:ascii="Arial" w:hAnsi="Arial" w:cs="Arial"/>
          <w:lang w:val="en-US"/>
        </w:rPr>
        <w:t>arnitin</w:t>
      </w:r>
      <w:r w:rsidR="00C752B7">
        <w:rPr>
          <w:rFonts w:ascii="Arial" w:hAnsi="Arial" w:cs="Arial"/>
          <w:lang w:val="en-US"/>
        </w:rPr>
        <w:t xml:space="preserve">e or an </w:t>
      </w:r>
      <w:r w:rsidR="00C76D07" w:rsidRPr="007F2766">
        <w:rPr>
          <w:rFonts w:ascii="Arial" w:hAnsi="Arial" w:cs="Arial"/>
          <w:lang w:val="en-US"/>
        </w:rPr>
        <w:t>alkano</w:t>
      </w:r>
      <w:r w:rsidR="00C752B7">
        <w:rPr>
          <w:rFonts w:ascii="Arial" w:hAnsi="Arial" w:cs="Arial"/>
          <w:lang w:val="en-US"/>
        </w:rPr>
        <w:t>y</w:t>
      </w:r>
      <w:r w:rsidR="00C76D07" w:rsidRPr="007F2766">
        <w:rPr>
          <w:rFonts w:ascii="Arial" w:hAnsi="Arial" w:cs="Arial"/>
          <w:lang w:val="en-US"/>
        </w:rPr>
        <w:t>l L-</w:t>
      </w:r>
      <w:r w:rsidR="00C752B7">
        <w:rPr>
          <w:rFonts w:ascii="Arial" w:hAnsi="Arial" w:cs="Arial"/>
          <w:lang w:val="en-US"/>
        </w:rPr>
        <w:t>c</w:t>
      </w:r>
      <w:r w:rsidR="00C76D07" w:rsidRPr="007F2766">
        <w:rPr>
          <w:rFonts w:ascii="Arial" w:hAnsi="Arial" w:cs="Arial"/>
          <w:lang w:val="en-US"/>
        </w:rPr>
        <w:t>arnitin</w:t>
      </w:r>
      <w:r w:rsidR="00C752B7">
        <w:rPr>
          <w:rFonts w:ascii="Arial" w:hAnsi="Arial" w:cs="Arial"/>
          <w:lang w:val="en-US"/>
        </w:rPr>
        <w:t xml:space="preserve">e or a pharmaceutically acceptable salt thereof and </w:t>
      </w:r>
      <w:r w:rsidR="00C76D07" w:rsidRPr="007F2766">
        <w:rPr>
          <w:rFonts w:ascii="Arial" w:hAnsi="Arial" w:cs="Arial"/>
          <w:lang w:val="en-US"/>
        </w:rPr>
        <w:t xml:space="preserve">NADH </w:t>
      </w:r>
      <w:r w:rsidR="00C752B7">
        <w:rPr>
          <w:rFonts w:ascii="Arial" w:hAnsi="Arial" w:cs="Arial"/>
          <w:lang w:val="en-US"/>
        </w:rPr>
        <w:t>and</w:t>
      </w:r>
      <w:r w:rsidR="00C76D07" w:rsidRPr="007F2766">
        <w:rPr>
          <w:rFonts w:ascii="Arial" w:hAnsi="Arial" w:cs="Arial"/>
          <w:lang w:val="en-US"/>
        </w:rPr>
        <w:t>/</w:t>
      </w:r>
      <w:r w:rsidR="00C752B7">
        <w:rPr>
          <w:rFonts w:ascii="Arial" w:hAnsi="Arial" w:cs="Arial"/>
          <w:lang w:val="en-US"/>
        </w:rPr>
        <w:t>or</w:t>
      </w:r>
      <w:r w:rsidR="00C76D07" w:rsidRPr="007F2766">
        <w:rPr>
          <w:rFonts w:ascii="Arial" w:hAnsi="Arial" w:cs="Arial"/>
          <w:lang w:val="en-US"/>
        </w:rPr>
        <w:t xml:space="preserve"> NADPH,</w:t>
      </w:r>
      <w:r w:rsidR="00C752B7">
        <w:rPr>
          <w:rFonts w:ascii="Arial" w:hAnsi="Arial" w:cs="Arial"/>
          <w:lang w:val="en-US"/>
        </w:rPr>
        <w:t xml:space="preserve"> said composition being useful as a medicament for the treatment of chronic fatigue syndrome or Parkinson’s disease and as a dietary supplement for the persons performing tiresome physical exercise or for weak subjects.</w:t>
      </w:r>
    </w:p>
    <w:p w:rsidR="00C73840" w:rsidRPr="007F2766" w:rsidRDefault="006B6F30"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C76D07" w:rsidRPr="007F2766">
        <w:rPr>
          <w:rFonts w:ascii="Arial" w:hAnsi="Arial" w:cs="Arial"/>
          <w:lang w:val="en-US"/>
        </w:rPr>
        <w:t xml:space="preserve">EP1274430B1 </w:t>
      </w:r>
      <w:r>
        <w:rPr>
          <w:rFonts w:ascii="Arial" w:hAnsi="Arial" w:cs="Arial"/>
          <w:lang w:val="en-US"/>
        </w:rPr>
        <w:t>entitled</w:t>
      </w:r>
      <w:r w:rsidR="00C76D07" w:rsidRPr="007F2766">
        <w:rPr>
          <w:rFonts w:ascii="Arial" w:hAnsi="Arial" w:cs="Arial"/>
          <w:lang w:val="en-US"/>
        </w:rPr>
        <w:t xml:space="preserve"> "</w:t>
      </w:r>
      <w:r>
        <w:rPr>
          <w:rFonts w:ascii="Arial" w:hAnsi="Arial" w:cs="Arial"/>
          <w:lang w:val="en-US"/>
        </w:rPr>
        <w:t>Use of cabergoline for the treatment of fi</w:t>
      </w:r>
      <w:r w:rsidR="00C76D07" w:rsidRPr="007F2766">
        <w:rPr>
          <w:rFonts w:ascii="Arial" w:hAnsi="Arial" w:cs="Arial"/>
          <w:lang w:val="en-US"/>
        </w:rPr>
        <w:t>bromyal</w:t>
      </w:r>
      <w:r>
        <w:rPr>
          <w:rFonts w:ascii="Arial" w:hAnsi="Arial" w:cs="Arial"/>
          <w:lang w:val="en-US"/>
        </w:rPr>
        <w:t>g</w:t>
      </w:r>
      <w:r w:rsidR="00C76D07" w:rsidRPr="007F2766">
        <w:rPr>
          <w:rFonts w:ascii="Arial" w:hAnsi="Arial" w:cs="Arial"/>
          <w:lang w:val="en-US"/>
        </w:rPr>
        <w:t>i</w:t>
      </w:r>
      <w:r>
        <w:rPr>
          <w:rFonts w:ascii="Arial" w:hAnsi="Arial" w:cs="Arial"/>
          <w:lang w:val="en-US"/>
        </w:rPr>
        <w:t>a and chronic fatigue syndrome</w:t>
      </w:r>
      <w:r w:rsidR="00C76D07" w:rsidRPr="007F2766">
        <w:rPr>
          <w:rFonts w:ascii="Arial" w:hAnsi="Arial" w:cs="Arial"/>
          <w:lang w:val="en-US"/>
        </w:rPr>
        <w:t>"</w:t>
      </w:r>
      <w:r>
        <w:rPr>
          <w:rFonts w:ascii="Arial" w:hAnsi="Arial" w:cs="Arial"/>
          <w:lang w:val="en-US"/>
        </w:rPr>
        <w:t xml:space="preserve"> provides for the use of a heterocyclic amine-type compound, a substituted phenylazacycloalkane-type compound or a </w:t>
      </w:r>
      <w:r>
        <w:rPr>
          <w:rFonts w:ascii="Arial" w:hAnsi="Arial" w:cs="Arial"/>
          <w:lang w:val="en-US"/>
        </w:rPr>
        <w:lastRenderedPageBreak/>
        <w:t>cabergoline-type compound in the preparation of a medicament for the treatment of the symptoms of the fibromyalgia syndrome or chronic fatigue syndrome.</w:t>
      </w:r>
    </w:p>
    <w:p w:rsidR="00C76D07" w:rsidRPr="007F2766" w:rsidRDefault="006B6F30"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C76D07" w:rsidRPr="007F2766">
        <w:rPr>
          <w:rFonts w:ascii="Arial" w:hAnsi="Arial" w:cs="Arial"/>
          <w:lang w:val="en-US"/>
        </w:rPr>
        <w:t xml:space="preserve">EP2289540B1 </w:t>
      </w:r>
      <w:r>
        <w:rPr>
          <w:rFonts w:ascii="Arial" w:hAnsi="Arial" w:cs="Arial"/>
          <w:lang w:val="en-US"/>
        </w:rPr>
        <w:t>entitled</w:t>
      </w:r>
      <w:r w:rsidR="00C76D07" w:rsidRPr="007F2766">
        <w:rPr>
          <w:rFonts w:ascii="Arial" w:hAnsi="Arial" w:cs="Arial"/>
          <w:lang w:val="en-US"/>
        </w:rPr>
        <w:t xml:space="preserve"> "</w:t>
      </w:r>
      <w:r>
        <w:rPr>
          <w:rFonts w:ascii="Arial" w:hAnsi="Arial" w:cs="Arial"/>
          <w:lang w:val="en-US"/>
        </w:rPr>
        <w:t>Alpha-1-antitrypsin for use in the treatment of chronic fatigue syndrome</w:t>
      </w:r>
      <w:r w:rsidR="00C76D07" w:rsidRPr="007F2766">
        <w:rPr>
          <w:rFonts w:ascii="Arial" w:hAnsi="Arial" w:cs="Arial"/>
          <w:lang w:val="en-US"/>
        </w:rPr>
        <w:t>"</w:t>
      </w:r>
      <w:r>
        <w:rPr>
          <w:rFonts w:ascii="Arial" w:hAnsi="Arial" w:cs="Arial"/>
          <w:lang w:val="en-US"/>
        </w:rPr>
        <w:t xml:space="preserve"> relates to the use of </w:t>
      </w:r>
      <w:r w:rsidR="00C76D07" w:rsidRPr="007F2766">
        <w:rPr>
          <w:rFonts w:ascii="Arial" w:hAnsi="Arial" w:cs="Arial"/>
          <w:lang w:val="en-US"/>
        </w:rPr>
        <w:t>al</w:t>
      </w:r>
      <w:r>
        <w:rPr>
          <w:rFonts w:ascii="Arial" w:hAnsi="Arial" w:cs="Arial"/>
          <w:lang w:val="en-US"/>
        </w:rPr>
        <w:t>ph</w:t>
      </w:r>
      <w:r w:rsidR="00C76D07" w:rsidRPr="007F2766">
        <w:rPr>
          <w:rFonts w:ascii="Arial" w:hAnsi="Arial" w:cs="Arial"/>
          <w:lang w:val="en-US"/>
        </w:rPr>
        <w:t>a-</w:t>
      </w:r>
      <w:r w:rsidR="00914A3E">
        <w:rPr>
          <w:rFonts w:ascii="Arial" w:hAnsi="Arial" w:cs="Arial"/>
          <w:lang w:val="en-US"/>
        </w:rPr>
        <w:t>1</w:t>
      </w:r>
      <w:r w:rsidR="00C76D07" w:rsidRPr="007F2766">
        <w:rPr>
          <w:rFonts w:ascii="Arial" w:hAnsi="Arial" w:cs="Arial"/>
          <w:lang w:val="en-US"/>
        </w:rPr>
        <w:t>-antitr</w:t>
      </w:r>
      <w:r>
        <w:rPr>
          <w:rFonts w:ascii="Arial" w:hAnsi="Arial" w:cs="Arial"/>
          <w:lang w:val="en-US"/>
        </w:rPr>
        <w:t>y</w:t>
      </w:r>
      <w:r w:rsidR="00C76D07" w:rsidRPr="007F2766">
        <w:rPr>
          <w:rFonts w:ascii="Arial" w:hAnsi="Arial" w:cs="Arial"/>
          <w:lang w:val="en-US"/>
        </w:rPr>
        <w:t>psin</w:t>
      </w:r>
      <w:r>
        <w:rPr>
          <w:rFonts w:ascii="Arial" w:hAnsi="Arial" w:cs="Arial"/>
          <w:lang w:val="en-US"/>
        </w:rPr>
        <w:t xml:space="preserve"> for the preparation of the effective medicaments aimed at the treatment of the chronic fatigue syndrome.</w:t>
      </w:r>
      <w:r w:rsidR="00914A3E">
        <w:rPr>
          <w:rFonts w:ascii="Arial" w:hAnsi="Arial" w:cs="Arial"/>
          <w:lang w:val="en-US"/>
        </w:rPr>
        <w:t xml:space="preserve"> In addition, the present invention relates to the use of the plasma or other therapeutic forms having sufficient alpha-1-antitrypsin content for obtaining an alpha-1-antitrypsin dose of 6 mg or more per kg of body weight at a frequency of 1 to 31 days.</w:t>
      </w:r>
      <w:r w:rsidR="00C76D07" w:rsidRPr="007F2766">
        <w:rPr>
          <w:rFonts w:ascii="Arial" w:hAnsi="Arial" w:cs="Arial"/>
          <w:lang w:val="en-US"/>
        </w:rPr>
        <w:t xml:space="preserve"> </w:t>
      </w:r>
    </w:p>
    <w:p w:rsidR="002C576A" w:rsidRPr="007F2766" w:rsidRDefault="008B443A" w:rsidP="008952EE">
      <w:pPr>
        <w:spacing w:line="360" w:lineRule="auto"/>
        <w:jc w:val="both"/>
        <w:rPr>
          <w:rFonts w:ascii="Arial" w:hAnsi="Arial" w:cs="Arial"/>
          <w:lang w:val="en-US"/>
        </w:rPr>
      </w:pPr>
      <w:r>
        <w:rPr>
          <w:rFonts w:ascii="Arial" w:hAnsi="Arial" w:cs="Arial"/>
          <w:bCs/>
          <w:lang w:val="en-US"/>
        </w:rPr>
        <w:t>As a result, the presence of the need for a composition for the treatment of the chronic fatigue syndrome and the inadequacy of the existing solutions have made it necessary to perform an improvement in the relevant art.</w:t>
      </w:r>
    </w:p>
    <w:p w:rsidR="000E5EC3" w:rsidRPr="007F2766" w:rsidRDefault="000E5EC3" w:rsidP="008952EE">
      <w:pPr>
        <w:spacing w:line="360" w:lineRule="auto"/>
        <w:jc w:val="both"/>
        <w:rPr>
          <w:rFonts w:ascii="Arial" w:hAnsi="Arial" w:cs="Arial"/>
          <w:lang w:val="en-US"/>
        </w:rPr>
      </w:pPr>
    </w:p>
    <w:p w:rsidR="001A2089" w:rsidRPr="007F2766" w:rsidRDefault="001A2089" w:rsidP="008952EE">
      <w:pPr>
        <w:spacing w:line="360" w:lineRule="auto"/>
        <w:jc w:val="both"/>
        <w:rPr>
          <w:rFonts w:ascii="Arial" w:hAnsi="Arial" w:cs="Arial"/>
          <w:lang w:val="en-US"/>
        </w:rPr>
      </w:pPr>
    </w:p>
    <w:p w:rsidR="000E5EC3" w:rsidRPr="007F2766" w:rsidRDefault="008B443A" w:rsidP="008952EE">
      <w:pPr>
        <w:spacing w:line="360" w:lineRule="auto"/>
        <w:jc w:val="both"/>
        <w:rPr>
          <w:rFonts w:ascii="Arial" w:hAnsi="Arial" w:cs="Arial"/>
          <w:b/>
          <w:lang w:val="en-US"/>
        </w:rPr>
      </w:pPr>
      <w:r>
        <w:rPr>
          <w:rFonts w:ascii="Arial" w:hAnsi="Arial" w:cs="Arial"/>
          <w:b/>
          <w:lang w:val="en-US"/>
        </w:rPr>
        <w:t>Object of the Invention</w:t>
      </w:r>
    </w:p>
    <w:p w:rsidR="001A2089" w:rsidRPr="007F2766" w:rsidRDefault="001A2089" w:rsidP="008952EE">
      <w:pPr>
        <w:spacing w:line="360" w:lineRule="auto"/>
        <w:jc w:val="both"/>
        <w:rPr>
          <w:rFonts w:ascii="Arial" w:hAnsi="Arial" w:cs="Arial"/>
          <w:b/>
          <w:lang w:val="en-US"/>
        </w:rPr>
      </w:pPr>
    </w:p>
    <w:p w:rsidR="0060472C" w:rsidRPr="007F2766" w:rsidRDefault="008B443A" w:rsidP="008952EE">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provide for a treatment for the chronic fatigue syndrome.</w:t>
      </w:r>
      <w:r w:rsidR="00DB4A21" w:rsidRPr="007F2766">
        <w:rPr>
          <w:rFonts w:ascii="Arial" w:hAnsi="Arial" w:cs="Arial"/>
          <w:lang w:val="en-US"/>
        </w:rPr>
        <w:t xml:space="preserve"> </w:t>
      </w:r>
    </w:p>
    <w:p w:rsidR="0060472C" w:rsidRPr="007F2766" w:rsidRDefault="0060472C" w:rsidP="008952EE">
      <w:pPr>
        <w:spacing w:line="360" w:lineRule="auto"/>
        <w:jc w:val="both"/>
        <w:rPr>
          <w:rFonts w:ascii="Arial" w:hAnsi="Arial" w:cs="Arial"/>
          <w:lang w:val="en-US"/>
        </w:rPr>
      </w:pPr>
    </w:p>
    <w:p w:rsidR="003F725C" w:rsidRPr="007F2766" w:rsidRDefault="00C6413F" w:rsidP="008952EE">
      <w:pPr>
        <w:spacing w:line="360" w:lineRule="auto"/>
        <w:jc w:val="both"/>
        <w:rPr>
          <w:rFonts w:ascii="Arial" w:hAnsi="Arial" w:cs="Arial"/>
          <w:lang w:val="en-US"/>
        </w:rPr>
      </w:pPr>
      <w:r>
        <w:rPr>
          <w:rFonts w:ascii="Arial" w:hAnsi="Arial" w:cs="Arial"/>
          <w:lang w:val="en-US"/>
        </w:rPr>
        <w:t xml:space="preserve">Another object of the invention is to provide energy increase with an increase provided in the level of cAMP and cGMP owing to the </w:t>
      </w:r>
      <w:r w:rsidR="00DB4A21" w:rsidRPr="007F2766">
        <w:rPr>
          <w:rFonts w:ascii="Arial" w:hAnsi="Arial" w:cs="Arial"/>
          <w:lang w:val="en-US"/>
        </w:rPr>
        <w:t xml:space="preserve">PDE4 </w:t>
      </w:r>
      <w:r>
        <w:rPr>
          <w:rFonts w:ascii="Arial" w:hAnsi="Arial" w:cs="Arial"/>
          <w:lang w:val="en-US"/>
        </w:rPr>
        <w:t>and</w:t>
      </w:r>
      <w:r w:rsidR="00DB4A21" w:rsidRPr="007F2766">
        <w:rPr>
          <w:rFonts w:ascii="Arial" w:hAnsi="Arial" w:cs="Arial"/>
          <w:lang w:val="en-US"/>
        </w:rPr>
        <w:t xml:space="preserve"> PDE5 </w:t>
      </w:r>
      <w:r>
        <w:rPr>
          <w:rFonts w:ascii="Arial" w:hAnsi="Arial" w:cs="Arial"/>
          <w:lang w:val="en-US"/>
        </w:rPr>
        <w:t>suppressing ability.</w:t>
      </w:r>
      <w:r w:rsidR="00DB4A21" w:rsidRPr="007F2766">
        <w:rPr>
          <w:rFonts w:ascii="Arial" w:hAnsi="Arial" w:cs="Arial"/>
          <w:lang w:val="en-US"/>
        </w:rPr>
        <w:t xml:space="preserve"> </w:t>
      </w:r>
    </w:p>
    <w:p w:rsidR="00193436" w:rsidRPr="007F2766" w:rsidRDefault="00193436" w:rsidP="008952EE">
      <w:pPr>
        <w:spacing w:line="360" w:lineRule="auto"/>
        <w:jc w:val="both"/>
        <w:rPr>
          <w:rFonts w:ascii="Arial" w:hAnsi="Arial" w:cs="Arial"/>
          <w:lang w:val="en-US"/>
        </w:rPr>
      </w:pPr>
    </w:p>
    <w:p w:rsidR="009A67D7" w:rsidRPr="007F2766" w:rsidRDefault="00077CAD" w:rsidP="008952EE">
      <w:pPr>
        <w:spacing w:line="360" w:lineRule="auto"/>
        <w:jc w:val="both"/>
        <w:rPr>
          <w:rFonts w:ascii="Arial" w:hAnsi="Arial" w:cs="Arial"/>
          <w:lang w:val="en-US"/>
        </w:rPr>
      </w:pPr>
      <w:r>
        <w:rPr>
          <w:rFonts w:ascii="Arial" w:hAnsi="Arial" w:cs="Arial"/>
          <w:lang w:val="en-US"/>
        </w:rPr>
        <w:t xml:space="preserve">Another object of the invention is to provide energy support via </w:t>
      </w:r>
      <w:r w:rsidR="00DB4A21" w:rsidRPr="007F2766">
        <w:rPr>
          <w:rFonts w:ascii="Arial" w:hAnsi="Arial" w:cs="Arial"/>
          <w:lang w:val="en-US"/>
        </w:rPr>
        <w:t xml:space="preserve">AMPK </w:t>
      </w:r>
      <w:r>
        <w:rPr>
          <w:rFonts w:ascii="Arial" w:hAnsi="Arial" w:cs="Arial"/>
          <w:lang w:val="en-US"/>
        </w:rPr>
        <w:t>activation.</w:t>
      </w:r>
      <w:r w:rsidR="00DB4A21" w:rsidRPr="007F2766">
        <w:rPr>
          <w:rFonts w:ascii="Arial" w:hAnsi="Arial" w:cs="Arial"/>
          <w:lang w:val="en-US"/>
        </w:rPr>
        <w:t xml:space="preserve"> </w:t>
      </w:r>
    </w:p>
    <w:p w:rsidR="00193436" w:rsidRPr="007F2766" w:rsidRDefault="00193436" w:rsidP="008952EE">
      <w:pPr>
        <w:spacing w:line="360" w:lineRule="auto"/>
        <w:jc w:val="both"/>
        <w:rPr>
          <w:rFonts w:ascii="Arial" w:hAnsi="Arial" w:cs="Arial"/>
          <w:lang w:val="en-US"/>
        </w:rPr>
      </w:pPr>
    </w:p>
    <w:p w:rsidR="00391CF3" w:rsidRPr="007F2766" w:rsidRDefault="00077CAD" w:rsidP="008952EE">
      <w:pPr>
        <w:spacing w:line="360" w:lineRule="auto"/>
        <w:jc w:val="both"/>
        <w:rPr>
          <w:rFonts w:ascii="Arial" w:hAnsi="Arial" w:cs="Arial"/>
          <w:lang w:val="en-US"/>
        </w:rPr>
      </w:pPr>
      <w:r>
        <w:rPr>
          <w:rFonts w:ascii="Arial" w:hAnsi="Arial" w:cs="Arial"/>
          <w:lang w:val="en-US"/>
        </w:rPr>
        <w:t>Another object of the invention is to provide energy support by way of suppression of the lactic acid formation and the support of the TCA cycle.</w:t>
      </w:r>
      <w:r w:rsidR="00DB4A21" w:rsidRPr="007F2766">
        <w:rPr>
          <w:rFonts w:ascii="Arial" w:hAnsi="Arial" w:cs="Arial"/>
          <w:lang w:val="en-US"/>
        </w:rPr>
        <w:t xml:space="preserve"> </w:t>
      </w:r>
    </w:p>
    <w:p w:rsidR="00193436" w:rsidRPr="007F2766" w:rsidRDefault="00193436" w:rsidP="008952EE">
      <w:pPr>
        <w:spacing w:line="360" w:lineRule="auto"/>
        <w:jc w:val="both"/>
        <w:rPr>
          <w:rFonts w:ascii="Arial" w:hAnsi="Arial" w:cs="Arial"/>
          <w:lang w:val="en-US"/>
        </w:rPr>
      </w:pPr>
    </w:p>
    <w:p w:rsidR="00193436" w:rsidRPr="007F2766" w:rsidRDefault="00077CAD" w:rsidP="008952EE">
      <w:pPr>
        <w:spacing w:line="360" w:lineRule="auto"/>
        <w:jc w:val="both"/>
        <w:rPr>
          <w:rFonts w:ascii="Arial" w:hAnsi="Arial" w:cs="Arial"/>
          <w:lang w:val="en-US"/>
        </w:rPr>
      </w:pPr>
      <w:r>
        <w:rPr>
          <w:rFonts w:ascii="Arial" w:hAnsi="Arial" w:cs="Arial"/>
          <w:lang w:val="en-US"/>
        </w:rPr>
        <w:t>Another object of the invention is to provide improvement in the chronic fatigue syndromes of the viral origin.</w:t>
      </w:r>
      <w:r w:rsidR="00DB4A21" w:rsidRPr="007F2766">
        <w:rPr>
          <w:rFonts w:ascii="Arial" w:hAnsi="Arial" w:cs="Arial"/>
          <w:lang w:val="en-US"/>
        </w:rPr>
        <w:t xml:space="preserve"> </w:t>
      </w:r>
    </w:p>
    <w:p w:rsidR="0060472C" w:rsidRPr="007F2766" w:rsidRDefault="0060472C" w:rsidP="008952EE">
      <w:pPr>
        <w:spacing w:line="360" w:lineRule="auto"/>
        <w:jc w:val="both"/>
        <w:rPr>
          <w:rFonts w:ascii="Arial" w:hAnsi="Arial" w:cs="Arial"/>
          <w:lang w:val="en-US"/>
        </w:rPr>
      </w:pPr>
    </w:p>
    <w:p w:rsidR="00181063" w:rsidRPr="007F2766" w:rsidRDefault="00077CAD" w:rsidP="00181063">
      <w:pPr>
        <w:spacing w:line="360" w:lineRule="auto"/>
        <w:jc w:val="both"/>
        <w:rPr>
          <w:rFonts w:ascii="Arial" w:hAnsi="Arial" w:cs="Arial"/>
          <w:lang w:val="en-US"/>
        </w:rPr>
      </w:pPr>
      <w:r>
        <w:rPr>
          <w:rFonts w:ascii="Arial" w:hAnsi="Arial" w:cs="Arial"/>
          <w:lang w:val="en-US"/>
        </w:rPr>
        <w:lastRenderedPageBreak/>
        <w:t>In order to achieve the aforesaid advantages, the invention is a composition for the treatment of the chronic fatigue syndrome, said composition being obtained by the components selected from the group comprising</w:t>
      </w:r>
      <w:r w:rsidR="00F46950" w:rsidRPr="007F2766">
        <w:rPr>
          <w:rFonts w:ascii="Arial" w:hAnsi="Arial" w:cs="Arial"/>
          <w:lang w:val="en-US"/>
        </w:rPr>
        <w:t xml:space="preserve"> </w:t>
      </w:r>
      <w:r w:rsidR="00A16CDF" w:rsidRPr="007F2766">
        <w:rPr>
          <w:rFonts w:ascii="Arial" w:hAnsi="Arial" w:cs="Arial"/>
          <w:lang w:val="en-US"/>
        </w:rPr>
        <w:t>3,</w:t>
      </w:r>
      <w:r w:rsidR="00F46950" w:rsidRPr="007F2766">
        <w:rPr>
          <w:rFonts w:ascii="Arial" w:hAnsi="Arial" w:cs="Arial"/>
          <w:lang w:val="en-US"/>
        </w:rPr>
        <w:t>7-bis(2-h</w:t>
      </w:r>
      <w:r>
        <w:rPr>
          <w:rFonts w:ascii="Arial" w:hAnsi="Arial" w:cs="Arial"/>
          <w:lang w:val="en-US"/>
        </w:rPr>
        <w:t>y</w:t>
      </w:r>
      <w:r w:rsidR="00F46950" w:rsidRPr="007F2766">
        <w:rPr>
          <w:rFonts w:ascii="Arial" w:hAnsi="Arial" w:cs="Arial"/>
          <w:lang w:val="en-US"/>
        </w:rPr>
        <w:t>dro</w:t>
      </w:r>
      <w:r>
        <w:rPr>
          <w:rFonts w:ascii="Arial" w:hAnsi="Arial" w:cs="Arial"/>
          <w:lang w:val="en-US"/>
        </w:rPr>
        <w:t>xy</w:t>
      </w:r>
      <w:r w:rsidR="00F46950" w:rsidRPr="007F2766">
        <w:rPr>
          <w:rFonts w:ascii="Arial" w:hAnsi="Arial" w:cs="Arial"/>
          <w:lang w:val="en-US"/>
        </w:rPr>
        <w:t>et</w:t>
      </w:r>
      <w:r>
        <w:rPr>
          <w:rFonts w:ascii="Arial" w:hAnsi="Arial" w:cs="Arial"/>
          <w:lang w:val="en-US"/>
        </w:rPr>
        <w:t>hy</w:t>
      </w:r>
      <w:r w:rsidR="00F46950" w:rsidRPr="007F2766">
        <w:rPr>
          <w:rFonts w:ascii="Arial" w:hAnsi="Arial" w:cs="Arial"/>
          <w:lang w:val="en-US"/>
        </w:rPr>
        <w:t>l)icaritin</w:t>
      </w:r>
      <w:r>
        <w:rPr>
          <w:rFonts w:ascii="Arial" w:hAnsi="Arial" w:cs="Arial"/>
          <w:lang w:val="en-US"/>
        </w:rPr>
        <w:t xml:space="preserve"> and ginsenoside RE that are used individually or in combinations.</w:t>
      </w:r>
    </w:p>
    <w:p w:rsidR="002E7CC3" w:rsidRPr="007F2766" w:rsidRDefault="002E7CC3" w:rsidP="008952EE">
      <w:pPr>
        <w:spacing w:line="360" w:lineRule="auto"/>
        <w:jc w:val="both"/>
        <w:rPr>
          <w:rFonts w:ascii="Arial" w:hAnsi="Arial" w:cs="Arial"/>
          <w:lang w:val="en-US"/>
        </w:rPr>
      </w:pPr>
    </w:p>
    <w:p w:rsidR="006B746C" w:rsidRPr="007F2766" w:rsidRDefault="0010396A"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7F2766">
        <w:rPr>
          <w:rFonts w:ascii="Arial" w:hAnsi="Arial" w:cs="Arial"/>
          <w:lang w:val="en-US"/>
        </w:rPr>
        <w:t xml:space="preserve"> </w:t>
      </w:r>
    </w:p>
    <w:p w:rsidR="00311CEC" w:rsidRPr="007F2766" w:rsidRDefault="00311CEC" w:rsidP="008952EE">
      <w:pPr>
        <w:spacing w:line="360" w:lineRule="auto"/>
        <w:jc w:val="both"/>
        <w:rPr>
          <w:rFonts w:ascii="Arial" w:hAnsi="Arial" w:cs="Arial"/>
          <w:b/>
          <w:lang w:val="en-US"/>
        </w:rPr>
      </w:pPr>
    </w:p>
    <w:p w:rsidR="002C42E2" w:rsidRPr="007F2766" w:rsidRDefault="002C42E2" w:rsidP="008952EE">
      <w:pPr>
        <w:spacing w:line="360" w:lineRule="auto"/>
        <w:jc w:val="both"/>
        <w:rPr>
          <w:rFonts w:ascii="Arial" w:hAnsi="Arial" w:cs="Arial"/>
          <w:b/>
          <w:lang w:val="en-US"/>
        </w:rPr>
      </w:pPr>
    </w:p>
    <w:p w:rsidR="00377728" w:rsidRPr="007F2766" w:rsidRDefault="0010396A" w:rsidP="008952EE">
      <w:pPr>
        <w:spacing w:line="360" w:lineRule="auto"/>
        <w:jc w:val="both"/>
        <w:rPr>
          <w:rFonts w:ascii="Arial" w:hAnsi="Arial" w:cs="Arial"/>
          <w:b/>
          <w:lang w:val="en-US"/>
        </w:rPr>
      </w:pPr>
      <w:r>
        <w:rPr>
          <w:rFonts w:ascii="Arial" w:hAnsi="Arial" w:cs="Arial"/>
          <w:b/>
          <w:lang w:val="en-US"/>
        </w:rPr>
        <w:t>Detailed Description of the Invention</w:t>
      </w:r>
    </w:p>
    <w:p w:rsidR="00556580" w:rsidRPr="007F2766" w:rsidRDefault="00556580" w:rsidP="008952EE">
      <w:pPr>
        <w:spacing w:line="360" w:lineRule="auto"/>
        <w:jc w:val="both"/>
        <w:rPr>
          <w:rFonts w:ascii="Arial" w:hAnsi="Arial" w:cs="Arial"/>
          <w:lang w:val="en-US"/>
        </w:rPr>
      </w:pPr>
    </w:p>
    <w:p w:rsidR="00E511A1" w:rsidRPr="007F2766" w:rsidRDefault="0010396A" w:rsidP="008952EE">
      <w:pPr>
        <w:spacing w:line="360" w:lineRule="auto"/>
        <w:jc w:val="both"/>
        <w:rPr>
          <w:rStyle w:val="apple-style-span"/>
          <w:rFonts w:ascii="Arial" w:hAnsi="Arial" w:cs="Arial"/>
          <w:lang w:val="en-US"/>
        </w:rPr>
      </w:pPr>
      <w:r>
        <w:rPr>
          <w:rFonts w:ascii="Arial" w:hAnsi="Arial" w:cs="Arial"/>
          <w:lang w:val="en-US"/>
        </w:rPr>
        <w:t>The invention is a composition for the treatment of chronic fatigue syndrome</w:t>
      </w:r>
      <w:r w:rsidRPr="007F2766">
        <w:rPr>
          <w:rFonts w:ascii="Arial" w:hAnsi="Arial" w:cs="Arial"/>
          <w:lang w:val="en-US"/>
        </w:rPr>
        <w:t>.</w:t>
      </w:r>
      <w:r>
        <w:rPr>
          <w:rFonts w:ascii="Arial" w:hAnsi="Arial" w:cs="Arial"/>
          <w:lang w:val="en-US"/>
        </w:rPr>
        <w:t xml:space="preserve"> The composition according to the invention contains </w:t>
      </w:r>
      <w:r w:rsidR="00A16CDF" w:rsidRPr="007F2766">
        <w:rPr>
          <w:rFonts w:ascii="Arial" w:hAnsi="Arial" w:cs="Arial"/>
          <w:lang w:val="en-US"/>
        </w:rPr>
        <w:t>3,</w:t>
      </w:r>
      <w:r w:rsidR="00484454" w:rsidRPr="007F2766">
        <w:rPr>
          <w:rFonts w:ascii="Arial" w:hAnsi="Arial" w:cs="Arial"/>
          <w:lang w:val="en-US"/>
        </w:rPr>
        <w:t>7-bis(2-h</w:t>
      </w:r>
      <w:r>
        <w:rPr>
          <w:rFonts w:ascii="Arial" w:hAnsi="Arial" w:cs="Arial"/>
          <w:lang w:val="en-US"/>
        </w:rPr>
        <w:t>y</w:t>
      </w:r>
      <w:r w:rsidR="00484454" w:rsidRPr="007F2766">
        <w:rPr>
          <w:rFonts w:ascii="Arial" w:hAnsi="Arial" w:cs="Arial"/>
          <w:lang w:val="en-US"/>
        </w:rPr>
        <w:t>dro</w:t>
      </w:r>
      <w:r>
        <w:rPr>
          <w:rFonts w:ascii="Arial" w:hAnsi="Arial" w:cs="Arial"/>
          <w:lang w:val="en-US"/>
        </w:rPr>
        <w:t>xy</w:t>
      </w:r>
      <w:r w:rsidR="00484454" w:rsidRPr="007F2766">
        <w:rPr>
          <w:rFonts w:ascii="Arial" w:hAnsi="Arial" w:cs="Arial"/>
          <w:lang w:val="en-US"/>
        </w:rPr>
        <w:t>et</w:t>
      </w:r>
      <w:r>
        <w:rPr>
          <w:rFonts w:ascii="Arial" w:hAnsi="Arial" w:cs="Arial"/>
          <w:lang w:val="en-US"/>
        </w:rPr>
        <w:t>hy</w:t>
      </w:r>
      <w:r w:rsidR="00484454" w:rsidRPr="007F2766">
        <w:rPr>
          <w:rFonts w:ascii="Arial" w:hAnsi="Arial" w:cs="Arial"/>
          <w:lang w:val="en-US"/>
        </w:rPr>
        <w:t xml:space="preserve">l)icaritin </w:t>
      </w:r>
      <w:r>
        <w:rPr>
          <w:rFonts w:ascii="Arial" w:hAnsi="Arial" w:cs="Arial"/>
          <w:lang w:val="en-US"/>
        </w:rPr>
        <w:t>and</w:t>
      </w:r>
      <w:r w:rsidR="00484454" w:rsidRPr="007F2766">
        <w:rPr>
          <w:rFonts w:ascii="Arial" w:hAnsi="Arial" w:cs="Arial"/>
          <w:lang w:val="en-US"/>
        </w:rPr>
        <w:t xml:space="preserve"> ginsenosi</w:t>
      </w:r>
      <w:r>
        <w:rPr>
          <w:rFonts w:ascii="Arial" w:hAnsi="Arial" w:cs="Arial"/>
          <w:lang w:val="en-US"/>
        </w:rPr>
        <w:t>de</w:t>
      </w:r>
      <w:r w:rsidR="00484454" w:rsidRPr="007F2766">
        <w:rPr>
          <w:rFonts w:ascii="Arial" w:hAnsi="Arial" w:cs="Arial"/>
          <w:lang w:val="en-US"/>
        </w:rPr>
        <w:t xml:space="preserve"> RE</w:t>
      </w:r>
      <w:r w:rsidR="00F97AEF" w:rsidRPr="007F2766">
        <w:rPr>
          <w:rStyle w:val="apple-style-span"/>
          <w:rFonts w:ascii="Arial" w:hAnsi="Arial" w:cs="Arial"/>
          <w:lang w:val="en-US"/>
        </w:rPr>
        <w:t xml:space="preserve">. </w:t>
      </w:r>
    </w:p>
    <w:p w:rsidR="00556580" w:rsidRPr="007F2766" w:rsidRDefault="00556580" w:rsidP="008952EE">
      <w:pPr>
        <w:spacing w:line="360" w:lineRule="auto"/>
        <w:jc w:val="both"/>
        <w:rPr>
          <w:rFonts w:ascii="Arial" w:hAnsi="Arial" w:cs="Arial"/>
          <w:lang w:val="en-US"/>
        </w:rPr>
      </w:pPr>
    </w:p>
    <w:p w:rsidR="00556580" w:rsidRPr="007F2766" w:rsidRDefault="0010396A" w:rsidP="00556580">
      <w:pPr>
        <w:spacing w:line="360" w:lineRule="auto"/>
        <w:jc w:val="both"/>
        <w:rPr>
          <w:rFonts w:ascii="Arial" w:hAnsi="Arial" w:cs="Arial"/>
          <w:lang w:val="en-US"/>
        </w:rPr>
      </w:pPr>
      <w:r w:rsidRPr="007F2766">
        <w:rPr>
          <w:rFonts w:ascii="Arial" w:hAnsi="Arial" w:cs="Arial"/>
          <w:lang w:val="en-US"/>
        </w:rPr>
        <w:t>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xml:space="preserve">, the ingredient of said composition, provides energy increase with an increase provided in the level of cAMP and cGMP owing to its </w:t>
      </w:r>
      <w:r w:rsidRPr="007F2766">
        <w:rPr>
          <w:rFonts w:ascii="Arial" w:hAnsi="Arial" w:cs="Arial"/>
          <w:lang w:val="en-US"/>
        </w:rPr>
        <w:t xml:space="preserve">PDE4 </w:t>
      </w:r>
      <w:r>
        <w:rPr>
          <w:rFonts w:ascii="Arial" w:hAnsi="Arial" w:cs="Arial"/>
          <w:lang w:val="en-US"/>
        </w:rPr>
        <w:t>and</w:t>
      </w:r>
      <w:r w:rsidRPr="007F2766">
        <w:rPr>
          <w:rFonts w:ascii="Arial" w:hAnsi="Arial" w:cs="Arial"/>
          <w:lang w:val="en-US"/>
        </w:rPr>
        <w:t xml:space="preserve"> PDE5 </w:t>
      </w:r>
      <w:r>
        <w:rPr>
          <w:rFonts w:ascii="Arial" w:hAnsi="Arial" w:cs="Arial"/>
          <w:lang w:val="en-US"/>
        </w:rPr>
        <w:t xml:space="preserve">suppressing ability. </w:t>
      </w:r>
      <w:r w:rsidRPr="007F2766">
        <w:rPr>
          <w:rFonts w:ascii="Arial" w:hAnsi="Arial" w:cs="Arial"/>
          <w:lang w:val="en-US"/>
        </w:rPr>
        <w:t>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xml:space="preserve"> also provides energy support via </w:t>
      </w:r>
      <w:r w:rsidRPr="007F2766">
        <w:rPr>
          <w:rFonts w:ascii="Arial" w:hAnsi="Arial" w:cs="Arial"/>
          <w:lang w:val="en-US"/>
        </w:rPr>
        <w:t xml:space="preserve">AMPK </w:t>
      </w:r>
      <w:r>
        <w:rPr>
          <w:rFonts w:ascii="Arial" w:hAnsi="Arial" w:cs="Arial"/>
          <w:lang w:val="en-US"/>
        </w:rPr>
        <w:t xml:space="preserve">activation. </w:t>
      </w:r>
      <w:r w:rsidRPr="007F2766">
        <w:rPr>
          <w:rFonts w:ascii="Arial" w:hAnsi="Arial" w:cs="Arial"/>
          <w:lang w:val="en-US"/>
        </w:rPr>
        <w:t>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xml:space="preserve"> also provides energy support by way of suppression of the lactic acid formation and the support of the TCA cycle. </w:t>
      </w:r>
      <w:r w:rsidRPr="007F2766">
        <w:rPr>
          <w:rFonts w:ascii="Arial" w:hAnsi="Arial" w:cs="Arial"/>
          <w:lang w:val="en-US"/>
        </w:rPr>
        <w:t>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xml:space="preserve"> also provides improvement in the chronic fatigue syndromes of the viral origin, owing to its antiviral activity.</w:t>
      </w:r>
      <w:r w:rsidR="007C2C3C" w:rsidRPr="007F2766">
        <w:rPr>
          <w:rFonts w:ascii="Arial" w:hAnsi="Arial" w:cs="Arial"/>
          <w:lang w:val="en-US"/>
        </w:rPr>
        <w:t xml:space="preserve"> </w:t>
      </w:r>
    </w:p>
    <w:p w:rsidR="00556580" w:rsidRPr="007F2766" w:rsidRDefault="00556580" w:rsidP="00556580">
      <w:pPr>
        <w:spacing w:line="360" w:lineRule="auto"/>
        <w:jc w:val="both"/>
        <w:rPr>
          <w:rFonts w:ascii="Arial" w:hAnsi="Arial" w:cs="Arial"/>
          <w:lang w:val="en-US"/>
        </w:rPr>
      </w:pPr>
    </w:p>
    <w:p w:rsidR="00556580" w:rsidRPr="007F2766" w:rsidRDefault="005C67F0" w:rsidP="00556580">
      <w:pPr>
        <w:spacing w:line="360" w:lineRule="auto"/>
        <w:jc w:val="both"/>
        <w:rPr>
          <w:rFonts w:ascii="Arial" w:hAnsi="Arial" w:cs="Arial"/>
          <w:lang w:val="en-US"/>
        </w:rPr>
      </w:pPr>
      <w:r>
        <w:rPr>
          <w:rFonts w:ascii="Arial" w:hAnsi="Arial" w:cs="Arial"/>
          <w:lang w:val="en-US"/>
        </w:rPr>
        <w:t>Ginsenoside RE, another ingredient of the invention, provides energy support by reducing the lactic acid release and supporting the sugar uptake by the muscles</w:t>
      </w:r>
      <w:r w:rsidR="00556580" w:rsidRPr="007F2766">
        <w:rPr>
          <w:rFonts w:ascii="Arial" w:hAnsi="Arial" w:cs="Arial"/>
          <w:lang w:val="en-US"/>
        </w:rPr>
        <w:t>.</w:t>
      </w:r>
      <w:r>
        <w:rPr>
          <w:rFonts w:ascii="Arial" w:hAnsi="Arial" w:cs="Arial"/>
          <w:lang w:val="en-US"/>
        </w:rPr>
        <w:t xml:space="preserve"> Ginsenoside </w:t>
      </w:r>
      <w:r w:rsidR="00556580" w:rsidRPr="007F2766">
        <w:rPr>
          <w:rFonts w:ascii="Arial" w:hAnsi="Arial" w:cs="Arial"/>
          <w:lang w:val="en-US"/>
        </w:rPr>
        <w:t>RE</w:t>
      </w:r>
      <w:r>
        <w:rPr>
          <w:rFonts w:ascii="Arial" w:hAnsi="Arial" w:cs="Arial"/>
          <w:lang w:val="en-US"/>
        </w:rPr>
        <w:t xml:space="preserve"> also reduces the metabolic burden of the body by suppressing the transcetolase enzyme.</w:t>
      </w:r>
    </w:p>
    <w:p w:rsidR="00556580" w:rsidRPr="007F2766" w:rsidRDefault="00556580" w:rsidP="00556580">
      <w:pPr>
        <w:spacing w:line="360" w:lineRule="auto"/>
        <w:jc w:val="both"/>
        <w:rPr>
          <w:rFonts w:ascii="Arial" w:hAnsi="Arial" w:cs="Arial"/>
          <w:lang w:val="en-US"/>
        </w:rPr>
      </w:pPr>
    </w:p>
    <w:p w:rsidR="00A370BF" w:rsidRPr="007F2766" w:rsidRDefault="005C67F0"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556580" w:rsidRPr="007F2766" w:rsidRDefault="00AD3A88" w:rsidP="00556580">
      <w:pPr>
        <w:spacing w:line="360" w:lineRule="auto"/>
        <w:jc w:val="both"/>
        <w:rPr>
          <w:rFonts w:ascii="Arial" w:hAnsi="Arial" w:cs="Arial"/>
          <w:lang w:val="en-US"/>
        </w:rPr>
      </w:pPr>
      <w:r w:rsidRPr="007F2766">
        <w:rPr>
          <w:rFonts w:ascii="Arial" w:hAnsi="Arial" w:cs="Arial"/>
          <w:lang w:val="en-US"/>
        </w:rPr>
        <w:t>10-90</w:t>
      </w:r>
      <w:r w:rsidR="005C67F0">
        <w:rPr>
          <w:rFonts w:ascii="Arial" w:hAnsi="Arial" w:cs="Arial"/>
          <w:lang w:val="en-US"/>
        </w:rPr>
        <w:t>%</w:t>
      </w:r>
      <w:r w:rsidRPr="007F2766">
        <w:rPr>
          <w:rFonts w:ascii="Arial" w:hAnsi="Arial" w:cs="Arial"/>
          <w:lang w:val="en-US"/>
        </w:rPr>
        <w:t xml:space="preserve"> </w:t>
      </w:r>
      <w:r w:rsidR="00556580" w:rsidRPr="007F2766">
        <w:rPr>
          <w:rFonts w:ascii="Arial" w:hAnsi="Arial" w:cs="Arial"/>
          <w:lang w:val="en-US"/>
        </w:rPr>
        <w:t>3,7-bis(2-</w:t>
      </w:r>
      <w:r w:rsidR="006E3C4A" w:rsidRPr="007F2766">
        <w:rPr>
          <w:rFonts w:ascii="Arial" w:hAnsi="Arial" w:cs="Arial"/>
          <w:lang w:val="en-US"/>
        </w:rPr>
        <w:t>h</w:t>
      </w:r>
      <w:r w:rsidR="005C67F0">
        <w:rPr>
          <w:rFonts w:ascii="Arial" w:hAnsi="Arial" w:cs="Arial"/>
          <w:lang w:val="en-US"/>
        </w:rPr>
        <w:t>y</w:t>
      </w:r>
      <w:r w:rsidR="006E3C4A" w:rsidRPr="007F2766">
        <w:rPr>
          <w:rFonts w:ascii="Arial" w:hAnsi="Arial" w:cs="Arial"/>
          <w:lang w:val="en-US"/>
        </w:rPr>
        <w:t>dro</w:t>
      </w:r>
      <w:r w:rsidR="005C67F0">
        <w:rPr>
          <w:rFonts w:ascii="Arial" w:hAnsi="Arial" w:cs="Arial"/>
          <w:lang w:val="en-US"/>
        </w:rPr>
        <w:t>xy</w:t>
      </w:r>
      <w:r w:rsidR="006E3C4A" w:rsidRPr="007F2766">
        <w:rPr>
          <w:rFonts w:ascii="Arial" w:hAnsi="Arial" w:cs="Arial"/>
          <w:lang w:val="en-US"/>
        </w:rPr>
        <w:t>et</w:t>
      </w:r>
      <w:r w:rsidR="005C67F0">
        <w:rPr>
          <w:rFonts w:ascii="Arial" w:hAnsi="Arial" w:cs="Arial"/>
          <w:lang w:val="en-US"/>
        </w:rPr>
        <w:t>hy</w:t>
      </w:r>
      <w:r w:rsidR="006E3C4A" w:rsidRPr="007F2766">
        <w:rPr>
          <w:rFonts w:ascii="Arial" w:hAnsi="Arial" w:cs="Arial"/>
          <w:lang w:val="en-US"/>
        </w:rPr>
        <w:t>l</w:t>
      </w:r>
      <w:r w:rsidR="00556580" w:rsidRPr="007F2766">
        <w:rPr>
          <w:rFonts w:ascii="Arial" w:hAnsi="Arial" w:cs="Arial"/>
          <w:lang w:val="en-US"/>
        </w:rPr>
        <w:t>)icaritin</w:t>
      </w:r>
      <w:r w:rsidR="000B3359" w:rsidRPr="007F2766">
        <w:rPr>
          <w:rFonts w:ascii="Arial" w:hAnsi="Arial" w:cs="Arial"/>
          <w:lang w:val="en-US"/>
        </w:rPr>
        <w:t>,</w:t>
      </w:r>
      <w:r w:rsidR="00556580" w:rsidRPr="007F2766">
        <w:rPr>
          <w:rFonts w:ascii="Arial" w:hAnsi="Arial" w:cs="Arial"/>
          <w:lang w:val="en-US"/>
        </w:rPr>
        <w:t xml:space="preserve">  </w:t>
      </w:r>
    </w:p>
    <w:p w:rsidR="00C73840" w:rsidRPr="007F2766" w:rsidRDefault="00AD3A88" w:rsidP="008952EE">
      <w:pPr>
        <w:spacing w:line="360" w:lineRule="auto"/>
        <w:jc w:val="both"/>
        <w:rPr>
          <w:rStyle w:val="apple-style-span"/>
          <w:rFonts w:ascii="Arial" w:hAnsi="Arial" w:cs="Arial"/>
          <w:lang w:val="en-US"/>
        </w:rPr>
      </w:pPr>
      <w:r w:rsidRPr="007F2766">
        <w:rPr>
          <w:rFonts w:ascii="Arial" w:hAnsi="Arial" w:cs="Arial"/>
          <w:lang w:val="en-US"/>
        </w:rPr>
        <w:t>90-10</w:t>
      </w:r>
      <w:r w:rsidR="005C67F0">
        <w:rPr>
          <w:rFonts w:ascii="Arial" w:hAnsi="Arial" w:cs="Arial"/>
          <w:lang w:val="en-US"/>
        </w:rPr>
        <w:t>%</w:t>
      </w:r>
      <w:r w:rsidRPr="007F2766">
        <w:rPr>
          <w:rFonts w:ascii="Arial" w:hAnsi="Arial" w:cs="Arial"/>
          <w:lang w:val="en-US"/>
        </w:rPr>
        <w:t xml:space="preserve"> </w:t>
      </w:r>
      <w:r w:rsidR="003B29A7" w:rsidRPr="007F2766">
        <w:rPr>
          <w:rFonts w:ascii="Arial" w:hAnsi="Arial" w:cs="Arial"/>
          <w:lang w:val="en-US"/>
        </w:rPr>
        <w:t>g</w:t>
      </w:r>
      <w:r w:rsidR="00556580" w:rsidRPr="007F2766">
        <w:rPr>
          <w:rFonts w:ascii="Arial" w:hAnsi="Arial" w:cs="Arial"/>
          <w:lang w:val="en-US"/>
        </w:rPr>
        <w:t>insenosi</w:t>
      </w:r>
      <w:r w:rsidR="005C67F0">
        <w:rPr>
          <w:rFonts w:ascii="Arial" w:hAnsi="Arial" w:cs="Arial"/>
          <w:lang w:val="en-US"/>
        </w:rPr>
        <w:t>de</w:t>
      </w:r>
      <w:r w:rsidR="00556580" w:rsidRPr="007F2766">
        <w:rPr>
          <w:rFonts w:ascii="Arial" w:hAnsi="Arial" w:cs="Arial"/>
          <w:lang w:val="en-US"/>
        </w:rPr>
        <w:t xml:space="preserve"> RE</w:t>
      </w:r>
      <w:r w:rsidR="000B3359" w:rsidRPr="007F2766">
        <w:rPr>
          <w:rFonts w:ascii="Arial" w:hAnsi="Arial" w:cs="Arial"/>
          <w:lang w:val="en-US"/>
        </w:rPr>
        <w:t xml:space="preserve">. </w:t>
      </w:r>
    </w:p>
    <w:p w:rsidR="00A370BF" w:rsidRPr="007F2766" w:rsidRDefault="00A370BF" w:rsidP="008952EE">
      <w:pPr>
        <w:spacing w:line="360" w:lineRule="auto"/>
        <w:jc w:val="both"/>
        <w:rPr>
          <w:rFonts w:ascii="Arial" w:hAnsi="Arial" w:cs="Arial"/>
          <w:lang w:val="en-US"/>
        </w:rPr>
      </w:pPr>
    </w:p>
    <w:p w:rsidR="00263CC8" w:rsidRPr="007F2766" w:rsidRDefault="005C67F0" w:rsidP="008952E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7F2766">
        <w:rPr>
          <w:rFonts w:ascii="Arial" w:hAnsi="Arial" w:cs="Arial"/>
          <w:lang w:val="en-US"/>
        </w:rPr>
        <w:t xml:space="preserve"> </w:t>
      </w:r>
    </w:p>
    <w:p w:rsidR="00193436" w:rsidRPr="007F2766" w:rsidRDefault="00193436" w:rsidP="008952EE">
      <w:pPr>
        <w:spacing w:line="360" w:lineRule="auto"/>
        <w:jc w:val="both"/>
        <w:rPr>
          <w:rFonts w:ascii="Arial" w:hAnsi="Arial" w:cs="Arial"/>
          <w:lang w:val="en-US"/>
        </w:rPr>
      </w:pPr>
    </w:p>
    <w:p w:rsidR="00193436" w:rsidRPr="007F2766" w:rsidRDefault="005C67F0" w:rsidP="008952EE">
      <w:pPr>
        <w:spacing w:line="360" w:lineRule="auto"/>
        <w:jc w:val="both"/>
        <w:rPr>
          <w:rFonts w:ascii="Arial" w:hAnsi="Arial" w:cs="Arial"/>
          <w:lang w:val="en-US"/>
        </w:rPr>
      </w:pPr>
      <w:r>
        <w:rPr>
          <w:rFonts w:ascii="Arial" w:hAnsi="Arial" w:cs="Arial"/>
          <w:lang w:val="en-US"/>
        </w:rPr>
        <w:t>Said invention also encompasses the use of said composition for the treatment of the chronic fatigue syndrome and the manufacture thereof for this purpose.</w:t>
      </w:r>
      <w:r w:rsidR="00193436" w:rsidRPr="007F2766">
        <w:rPr>
          <w:rFonts w:ascii="Arial" w:hAnsi="Arial" w:cs="Arial"/>
          <w:lang w:val="en-US"/>
        </w:rPr>
        <w:t xml:space="preserve"> </w:t>
      </w:r>
    </w:p>
    <w:p w:rsidR="00D83532" w:rsidRPr="007F2766" w:rsidRDefault="00E92D40" w:rsidP="008952EE">
      <w:pPr>
        <w:spacing w:line="360" w:lineRule="auto"/>
        <w:jc w:val="center"/>
        <w:rPr>
          <w:rFonts w:ascii="Arial" w:hAnsi="Arial" w:cs="Arial"/>
          <w:b/>
          <w:lang w:val="en-US"/>
        </w:rPr>
      </w:pPr>
      <w:r w:rsidRPr="007F2766">
        <w:rPr>
          <w:rFonts w:ascii="Arial" w:hAnsi="Arial" w:cs="Arial"/>
          <w:b/>
          <w:lang w:val="en-US"/>
        </w:rPr>
        <w:br w:type="page"/>
      </w:r>
      <w:r w:rsidR="00C3006E">
        <w:rPr>
          <w:rFonts w:ascii="Arial" w:hAnsi="Arial" w:cs="Arial"/>
          <w:b/>
          <w:lang w:val="en-US"/>
        </w:rPr>
        <w:lastRenderedPageBreak/>
        <w:t>CLAIMS</w:t>
      </w:r>
    </w:p>
    <w:p w:rsidR="008A2CFA" w:rsidRPr="007F2766" w:rsidRDefault="008A2CFA" w:rsidP="008952EE">
      <w:pPr>
        <w:tabs>
          <w:tab w:val="left" w:pos="3497"/>
        </w:tabs>
        <w:spacing w:line="360" w:lineRule="auto"/>
        <w:jc w:val="both"/>
        <w:rPr>
          <w:rFonts w:ascii="Arial" w:hAnsi="Arial" w:cs="Arial"/>
          <w:lang w:val="en-US"/>
        </w:rPr>
      </w:pPr>
    </w:p>
    <w:p w:rsidR="008A2CFA" w:rsidRPr="007F2766" w:rsidRDefault="00C3006E" w:rsidP="008952EE">
      <w:pPr>
        <w:numPr>
          <w:ilvl w:val="0"/>
          <w:numId w:val="1"/>
        </w:numPr>
        <w:spacing w:line="360" w:lineRule="auto"/>
        <w:jc w:val="both"/>
        <w:rPr>
          <w:rFonts w:ascii="Arial" w:hAnsi="Arial" w:cs="Arial"/>
          <w:lang w:val="en-US"/>
        </w:rPr>
      </w:pPr>
      <w:r>
        <w:rPr>
          <w:rFonts w:ascii="Arial" w:hAnsi="Arial" w:cs="Arial"/>
          <w:lang w:val="en-US"/>
        </w:rPr>
        <w:t>A composition for the treatment of the chronic fatigue syndrome, said composition being obtained by the components selected from the group comprising</w:t>
      </w:r>
      <w:r w:rsidRPr="007F2766">
        <w:rPr>
          <w:rFonts w:ascii="Arial" w:hAnsi="Arial" w:cs="Arial"/>
          <w:lang w:val="en-US"/>
        </w:rPr>
        <w:t xml:space="preserve"> 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xml:space="preserve"> and ginsenoside RE that are used individually or in combinations.</w:t>
      </w:r>
      <w:r w:rsidR="001A5FC3" w:rsidRPr="007F2766">
        <w:rPr>
          <w:rFonts w:ascii="Arial" w:hAnsi="Arial" w:cs="Arial"/>
          <w:lang w:val="en-US"/>
        </w:rPr>
        <w:t xml:space="preserve"> </w:t>
      </w:r>
    </w:p>
    <w:p w:rsidR="00C25646" w:rsidRPr="007F2766" w:rsidRDefault="00C25646" w:rsidP="00C25646">
      <w:pPr>
        <w:spacing w:line="360" w:lineRule="auto"/>
        <w:ind w:left="360"/>
        <w:jc w:val="both"/>
        <w:rPr>
          <w:rFonts w:ascii="Arial" w:hAnsi="Arial" w:cs="Arial"/>
          <w:lang w:val="en-US"/>
        </w:rPr>
      </w:pPr>
    </w:p>
    <w:p w:rsidR="00C81FC8" w:rsidRPr="007F2766" w:rsidRDefault="00C3006E" w:rsidP="008952EE">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00C81FC8" w:rsidRPr="007F2766">
        <w:rPr>
          <w:rFonts w:ascii="Arial" w:hAnsi="Arial" w:cs="Arial"/>
          <w:lang w:val="en-US"/>
        </w:rPr>
        <w:t>1</w:t>
      </w:r>
      <w:r>
        <w:rPr>
          <w:rFonts w:ascii="Arial" w:hAnsi="Arial" w:cs="Arial"/>
          <w:lang w:val="en-US"/>
        </w:rPr>
        <w:t xml:space="preserve"> characterized in that it comprises</w:t>
      </w:r>
      <w:r w:rsidR="00BE6F0E" w:rsidRPr="007F2766">
        <w:rPr>
          <w:rFonts w:ascii="Arial" w:hAnsi="Arial" w:cs="Arial"/>
          <w:lang w:val="en-US"/>
        </w:rPr>
        <w:t xml:space="preserve"> </w:t>
      </w:r>
      <w:r w:rsidR="004C67C1" w:rsidRPr="007F2766">
        <w:rPr>
          <w:rFonts w:ascii="Arial" w:hAnsi="Arial" w:cs="Arial"/>
          <w:lang w:val="en-US"/>
        </w:rPr>
        <w:t>10-90</w:t>
      </w:r>
      <w:r>
        <w:rPr>
          <w:rFonts w:ascii="Arial" w:hAnsi="Arial" w:cs="Arial"/>
          <w:lang w:val="en-US"/>
        </w:rPr>
        <w:t xml:space="preserve">% by weight </w:t>
      </w:r>
      <w:r w:rsidR="004C67C1" w:rsidRPr="007F2766">
        <w:rPr>
          <w:rFonts w:ascii="Arial" w:hAnsi="Arial" w:cs="Arial"/>
          <w:lang w:val="en-US"/>
        </w:rPr>
        <w:t>3,7-bis(2-h</w:t>
      </w:r>
      <w:r>
        <w:rPr>
          <w:rFonts w:ascii="Arial" w:hAnsi="Arial" w:cs="Arial"/>
          <w:lang w:val="en-US"/>
        </w:rPr>
        <w:t>y</w:t>
      </w:r>
      <w:r w:rsidR="004C67C1" w:rsidRPr="007F2766">
        <w:rPr>
          <w:rFonts w:ascii="Arial" w:hAnsi="Arial" w:cs="Arial"/>
          <w:lang w:val="en-US"/>
        </w:rPr>
        <w:t>dro</w:t>
      </w:r>
      <w:r>
        <w:rPr>
          <w:rFonts w:ascii="Arial" w:hAnsi="Arial" w:cs="Arial"/>
          <w:lang w:val="en-US"/>
        </w:rPr>
        <w:t>xy</w:t>
      </w:r>
      <w:r w:rsidR="004C67C1" w:rsidRPr="007F2766">
        <w:rPr>
          <w:rFonts w:ascii="Arial" w:hAnsi="Arial" w:cs="Arial"/>
          <w:lang w:val="en-US"/>
        </w:rPr>
        <w:t>et</w:t>
      </w:r>
      <w:r>
        <w:rPr>
          <w:rFonts w:ascii="Arial" w:hAnsi="Arial" w:cs="Arial"/>
          <w:lang w:val="en-US"/>
        </w:rPr>
        <w:t>hy</w:t>
      </w:r>
      <w:r w:rsidR="004C67C1" w:rsidRPr="007F2766">
        <w:rPr>
          <w:rFonts w:ascii="Arial" w:hAnsi="Arial" w:cs="Arial"/>
          <w:lang w:val="en-US"/>
        </w:rPr>
        <w:t>l)icaritin</w:t>
      </w:r>
      <w:r w:rsidR="00C81FC8" w:rsidRPr="007F2766">
        <w:rPr>
          <w:rFonts w:ascii="Arial" w:hAnsi="Arial" w:cs="Arial"/>
          <w:lang w:val="en-US"/>
        </w:rPr>
        <w:t xml:space="preserve">. </w:t>
      </w:r>
    </w:p>
    <w:p w:rsidR="00C73840" w:rsidRPr="007F2766" w:rsidRDefault="00C73840" w:rsidP="00C73840">
      <w:pPr>
        <w:spacing w:line="360" w:lineRule="auto"/>
        <w:jc w:val="both"/>
        <w:rPr>
          <w:rFonts w:ascii="Arial" w:hAnsi="Arial" w:cs="Arial"/>
          <w:lang w:val="en-US"/>
        </w:rPr>
      </w:pPr>
    </w:p>
    <w:p w:rsidR="00C73840" w:rsidRPr="007F2766" w:rsidRDefault="00C3006E"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7F2766">
        <w:rPr>
          <w:rFonts w:ascii="Arial" w:hAnsi="Arial" w:cs="Arial"/>
          <w:lang w:val="en-US"/>
        </w:rPr>
        <w:t xml:space="preserve"> </w:t>
      </w:r>
      <w:r w:rsidR="004C67C1" w:rsidRPr="007F2766">
        <w:rPr>
          <w:rFonts w:ascii="Arial" w:hAnsi="Arial" w:cs="Arial"/>
          <w:lang w:val="en-US"/>
        </w:rPr>
        <w:t>90-10</w:t>
      </w:r>
      <w:r>
        <w:rPr>
          <w:rFonts w:ascii="Arial" w:hAnsi="Arial" w:cs="Arial"/>
          <w:lang w:val="en-US"/>
        </w:rPr>
        <w:t xml:space="preserve">% by weight </w:t>
      </w:r>
      <w:r w:rsidR="004C67C1" w:rsidRPr="007F2766">
        <w:rPr>
          <w:rFonts w:ascii="Arial" w:hAnsi="Arial" w:cs="Arial"/>
          <w:lang w:val="en-US"/>
        </w:rPr>
        <w:t>ginsenosi</w:t>
      </w:r>
      <w:r>
        <w:rPr>
          <w:rFonts w:ascii="Arial" w:hAnsi="Arial" w:cs="Arial"/>
          <w:lang w:val="en-US"/>
        </w:rPr>
        <w:t>de</w:t>
      </w:r>
      <w:r w:rsidR="004C67C1" w:rsidRPr="007F2766">
        <w:rPr>
          <w:rFonts w:ascii="Arial" w:hAnsi="Arial" w:cs="Arial"/>
          <w:lang w:val="en-US"/>
        </w:rPr>
        <w:t xml:space="preserve"> RE</w:t>
      </w:r>
      <w:r w:rsidR="00C73840" w:rsidRPr="007F2766">
        <w:rPr>
          <w:rFonts w:ascii="Arial" w:hAnsi="Arial" w:cs="Arial"/>
          <w:lang w:val="en-US"/>
        </w:rPr>
        <w:t xml:space="preserve">. </w:t>
      </w:r>
    </w:p>
    <w:p w:rsidR="00C25646" w:rsidRPr="007F2766" w:rsidRDefault="00C25646" w:rsidP="00C25646">
      <w:pPr>
        <w:spacing w:line="360" w:lineRule="auto"/>
        <w:jc w:val="both"/>
        <w:rPr>
          <w:rFonts w:ascii="Arial" w:hAnsi="Arial" w:cs="Arial"/>
          <w:lang w:val="en-US"/>
        </w:rPr>
      </w:pPr>
    </w:p>
    <w:p w:rsidR="00E92D40" w:rsidRPr="00D77764" w:rsidRDefault="001934A4" w:rsidP="001934A4">
      <w:pPr>
        <w:numPr>
          <w:ilvl w:val="0"/>
          <w:numId w:val="1"/>
        </w:numPr>
        <w:spacing w:line="360" w:lineRule="auto"/>
        <w:jc w:val="both"/>
        <w:rPr>
          <w:rFonts w:ascii="Arial" w:hAnsi="Arial" w:cs="Arial"/>
          <w:lang w:val="en-US"/>
        </w:rPr>
      </w:pPr>
      <w:r w:rsidRPr="00D77764">
        <w:rPr>
          <w:rFonts w:ascii="Arial" w:hAnsi="Arial" w:cs="Arial"/>
          <w:lang w:val="en-US"/>
        </w:rPr>
        <w:t>Use of the components according to Claims 1 to 4 obtained individually or in combinations from the group consisting of 3,7-bis(2-hydroxyethyl)icaritin and ginsenoside RE</w:t>
      </w:r>
      <w:r w:rsidRPr="00D77764">
        <w:rPr>
          <w:rFonts w:ascii="Arial" w:hAnsi="Arial" w:cs="Arial"/>
          <w:bCs/>
          <w:lang w:val="en-US"/>
        </w:rPr>
        <w:t xml:space="preserve"> </w:t>
      </w:r>
      <w:r w:rsidRPr="00D77764">
        <w:rPr>
          <w:rFonts w:ascii="Arial" w:hAnsi="Arial" w:cs="Arial"/>
          <w:lang w:val="en-US"/>
        </w:rPr>
        <w:t>for the manufacture of a composition for the treatment of the chronic fatigue syndrome</w:t>
      </w:r>
      <w:r w:rsidRPr="00D77764">
        <w:rPr>
          <w:rStyle w:val="apple-style-span"/>
          <w:rFonts w:ascii="Arial" w:hAnsi="Arial" w:cs="Arial"/>
          <w:lang w:val="en-US"/>
        </w:rPr>
        <w:t>.</w:t>
      </w:r>
    </w:p>
    <w:p w:rsidR="00C81FC8" w:rsidRPr="007F2766" w:rsidRDefault="00C81FC8" w:rsidP="00E92D40">
      <w:pPr>
        <w:spacing w:line="360" w:lineRule="auto"/>
        <w:jc w:val="both"/>
        <w:rPr>
          <w:rFonts w:ascii="Arial" w:hAnsi="Arial" w:cs="Arial"/>
          <w:lang w:val="en-US"/>
        </w:rPr>
      </w:pPr>
    </w:p>
    <w:p w:rsidR="00BD4468" w:rsidRPr="007F2766" w:rsidRDefault="00BD4468" w:rsidP="008952EE">
      <w:pPr>
        <w:spacing w:line="360" w:lineRule="auto"/>
        <w:jc w:val="both"/>
        <w:rPr>
          <w:rFonts w:ascii="Arial" w:hAnsi="Arial" w:cs="Arial"/>
          <w:lang w:val="en-US"/>
        </w:rPr>
      </w:pPr>
    </w:p>
    <w:p w:rsidR="00BD4468" w:rsidRPr="007F2766" w:rsidRDefault="00BD4468" w:rsidP="008952EE">
      <w:pPr>
        <w:spacing w:line="360" w:lineRule="auto"/>
        <w:jc w:val="both"/>
        <w:rPr>
          <w:rFonts w:ascii="Arial" w:hAnsi="Arial" w:cs="Arial"/>
          <w:lang w:val="en-US"/>
        </w:rPr>
      </w:pPr>
      <w:bookmarkStart w:id="0" w:name="_GoBack"/>
      <w:bookmarkEnd w:id="0"/>
    </w:p>
    <w:p w:rsidR="00D83532" w:rsidRPr="007F2766" w:rsidRDefault="00EF2E74" w:rsidP="008952EE">
      <w:pPr>
        <w:spacing w:line="360" w:lineRule="auto"/>
        <w:jc w:val="center"/>
        <w:rPr>
          <w:rFonts w:ascii="Arial" w:hAnsi="Arial" w:cs="Arial"/>
          <w:b/>
          <w:lang w:val="en-US"/>
        </w:rPr>
      </w:pPr>
      <w:r w:rsidRPr="007F2766">
        <w:rPr>
          <w:rFonts w:ascii="Arial" w:hAnsi="Arial" w:cs="Arial"/>
          <w:lang w:val="en-US"/>
        </w:rPr>
        <w:br w:type="page"/>
      </w:r>
      <w:r w:rsidR="00B16781">
        <w:rPr>
          <w:rFonts w:ascii="Arial" w:hAnsi="Arial" w:cs="Arial"/>
          <w:b/>
          <w:lang w:val="en-US"/>
        </w:rPr>
        <w:lastRenderedPageBreak/>
        <w:t>ABSTRAC</w:t>
      </w:r>
      <w:r w:rsidRPr="007F2766">
        <w:rPr>
          <w:rFonts w:ascii="Arial" w:hAnsi="Arial" w:cs="Arial"/>
          <w:b/>
          <w:lang w:val="en-US"/>
        </w:rPr>
        <w:t>T</w:t>
      </w:r>
    </w:p>
    <w:p w:rsidR="00D94A76" w:rsidRPr="007F2766" w:rsidRDefault="00D94A76" w:rsidP="008952EE">
      <w:pPr>
        <w:spacing w:line="360" w:lineRule="auto"/>
        <w:jc w:val="both"/>
        <w:rPr>
          <w:rFonts w:ascii="Arial" w:hAnsi="Arial" w:cs="Arial"/>
          <w:lang w:val="en-US"/>
        </w:rPr>
      </w:pPr>
    </w:p>
    <w:p w:rsidR="00D94A76" w:rsidRPr="007F2766" w:rsidRDefault="00B16781" w:rsidP="009D7A7D">
      <w:pPr>
        <w:spacing w:line="360" w:lineRule="auto"/>
        <w:jc w:val="center"/>
        <w:rPr>
          <w:rFonts w:ascii="Arial" w:hAnsi="Arial" w:cs="Arial"/>
          <w:b/>
          <w:lang w:val="en-US"/>
        </w:rPr>
      </w:pPr>
      <w:r>
        <w:rPr>
          <w:rFonts w:ascii="Arial" w:hAnsi="Arial" w:cs="Arial"/>
          <w:b/>
          <w:lang w:val="en-US"/>
        </w:rPr>
        <w:t>A COMPOSITION FOR THE TREATMENT OF CHRONIC FATIGUE SYNDROME</w:t>
      </w:r>
    </w:p>
    <w:p w:rsidR="009D7A7D" w:rsidRPr="007F2766" w:rsidRDefault="009D7A7D" w:rsidP="009D7A7D">
      <w:pPr>
        <w:spacing w:line="360" w:lineRule="auto"/>
        <w:jc w:val="center"/>
        <w:rPr>
          <w:rFonts w:ascii="Arial" w:hAnsi="Arial" w:cs="Arial"/>
          <w:b/>
          <w:lang w:val="en-US"/>
        </w:rPr>
      </w:pPr>
    </w:p>
    <w:p w:rsidR="006C079B" w:rsidRPr="007F2766" w:rsidRDefault="00B16781" w:rsidP="006C079B">
      <w:pPr>
        <w:spacing w:line="360" w:lineRule="auto"/>
        <w:jc w:val="both"/>
        <w:rPr>
          <w:rFonts w:ascii="Arial" w:hAnsi="Arial" w:cs="Arial"/>
          <w:lang w:val="en-US"/>
        </w:rPr>
      </w:pPr>
      <w:r>
        <w:rPr>
          <w:rFonts w:ascii="Arial" w:hAnsi="Arial" w:cs="Arial"/>
          <w:lang w:val="en-US"/>
        </w:rPr>
        <w:t>The invention relates to a composition formed for the treatment of chronic fatigue syndrome</w:t>
      </w:r>
      <w:r w:rsidRPr="007F2766">
        <w:rPr>
          <w:rFonts w:ascii="Arial" w:hAnsi="Arial" w:cs="Arial"/>
          <w:lang w:val="en-US"/>
        </w:rPr>
        <w:t>.</w:t>
      </w:r>
      <w:r w:rsidR="006C079B" w:rsidRPr="007F2766">
        <w:rPr>
          <w:rFonts w:ascii="Arial" w:hAnsi="Arial" w:cs="Arial"/>
          <w:lang w:val="en-US"/>
        </w:rPr>
        <w:t xml:space="preserve"> </w:t>
      </w:r>
    </w:p>
    <w:p w:rsidR="002E716B" w:rsidRPr="007F2766" w:rsidRDefault="002E716B" w:rsidP="008952EE">
      <w:pPr>
        <w:spacing w:line="360" w:lineRule="auto"/>
        <w:jc w:val="both"/>
        <w:rPr>
          <w:rFonts w:ascii="Arial" w:hAnsi="Arial" w:cs="Arial"/>
          <w:lang w:val="en-US"/>
        </w:rPr>
      </w:pPr>
    </w:p>
    <w:p w:rsidR="00D83532" w:rsidRPr="005D70F7" w:rsidRDefault="00B16781" w:rsidP="008952EE">
      <w:pPr>
        <w:spacing w:line="360" w:lineRule="auto"/>
        <w:jc w:val="both"/>
        <w:rPr>
          <w:rFonts w:ascii="Arial" w:hAnsi="Arial" w:cs="Arial"/>
          <w:b/>
          <w:lang w:val="en-US"/>
        </w:rPr>
      </w:pPr>
      <w:r>
        <w:rPr>
          <w:rFonts w:ascii="Arial" w:hAnsi="Arial" w:cs="Arial"/>
          <w:lang w:val="en-US"/>
        </w:rPr>
        <w:t>No figure</w:t>
      </w:r>
      <w:r w:rsidR="002E716B" w:rsidRPr="007F2766">
        <w:rPr>
          <w:rFonts w:ascii="Arial" w:hAnsi="Arial" w:cs="Arial"/>
          <w:lang w:val="en-US"/>
        </w:rPr>
        <w:t>.</w:t>
      </w:r>
    </w:p>
    <w:sectPr w:rsidR="00D83532" w:rsidRPr="005D70F7" w:rsidSect="00854636">
      <w:headerReference w:type="even" r:id="rId9"/>
      <w:headerReference w:type="default" r:id="rId10"/>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F4" w:rsidRDefault="001A25F4">
      <w:r>
        <w:separator/>
      </w:r>
    </w:p>
  </w:endnote>
  <w:endnote w:type="continuationSeparator" w:id="0">
    <w:p w:rsidR="001A25F4" w:rsidRDefault="001A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F4" w:rsidRDefault="001A25F4">
      <w:r>
        <w:separator/>
      </w:r>
    </w:p>
  </w:footnote>
  <w:footnote w:type="continuationSeparator" w:id="0">
    <w:p w:rsidR="001A25F4" w:rsidRDefault="001A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E97219"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E97219"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separate"/>
    </w:r>
    <w:r w:rsidR="00D77764">
      <w:rPr>
        <w:rStyle w:val="SayfaNumaras"/>
        <w:noProof/>
      </w:rPr>
      <w:t>5</w:t>
    </w:r>
    <w:r>
      <w:rPr>
        <w:rStyle w:val="SayfaNumaras"/>
      </w:rPr>
      <w:fldChar w:fldCharType="end"/>
    </w:r>
  </w:p>
  <w:p w:rsidR="00A15D8C" w:rsidRDefault="00A15D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46"/>
    <w:rsid w:val="0001417B"/>
    <w:rsid w:val="000154D7"/>
    <w:rsid w:val="00026BA2"/>
    <w:rsid w:val="000368C2"/>
    <w:rsid w:val="000418B4"/>
    <w:rsid w:val="00047993"/>
    <w:rsid w:val="000573FE"/>
    <w:rsid w:val="00071EE0"/>
    <w:rsid w:val="00072C01"/>
    <w:rsid w:val="00073552"/>
    <w:rsid w:val="00077A43"/>
    <w:rsid w:val="00077CAD"/>
    <w:rsid w:val="00080B39"/>
    <w:rsid w:val="00084ED3"/>
    <w:rsid w:val="00096E14"/>
    <w:rsid w:val="000B3359"/>
    <w:rsid w:val="000B4075"/>
    <w:rsid w:val="000B4EC7"/>
    <w:rsid w:val="000D09EA"/>
    <w:rsid w:val="000D310E"/>
    <w:rsid w:val="000E5EC3"/>
    <w:rsid w:val="000F1E0F"/>
    <w:rsid w:val="000F4FE6"/>
    <w:rsid w:val="0010396A"/>
    <w:rsid w:val="00113608"/>
    <w:rsid w:val="00116E06"/>
    <w:rsid w:val="0012113F"/>
    <w:rsid w:val="00127A35"/>
    <w:rsid w:val="00133604"/>
    <w:rsid w:val="00147127"/>
    <w:rsid w:val="00157D8F"/>
    <w:rsid w:val="001604D4"/>
    <w:rsid w:val="00161E05"/>
    <w:rsid w:val="00173E97"/>
    <w:rsid w:val="00181063"/>
    <w:rsid w:val="001853E4"/>
    <w:rsid w:val="00193436"/>
    <w:rsid w:val="001934A4"/>
    <w:rsid w:val="001946E9"/>
    <w:rsid w:val="001A0F1C"/>
    <w:rsid w:val="001A2089"/>
    <w:rsid w:val="001A25F4"/>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6AB0"/>
    <w:rsid w:val="00286699"/>
    <w:rsid w:val="0028750D"/>
    <w:rsid w:val="00292DE4"/>
    <w:rsid w:val="00294DC7"/>
    <w:rsid w:val="002B490E"/>
    <w:rsid w:val="002B5946"/>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4FAD"/>
    <w:rsid w:val="0033737E"/>
    <w:rsid w:val="00347CF6"/>
    <w:rsid w:val="00352764"/>
    <w:rsid w:val="003536A3"/>
    <w:rsid w:val="003607A2"/>
    <w:rsid w:val="00363D36"/>
    <w:rsid w:val="00375BC9"/>
    <w:rsid w:val="00377728"/>
    <w:rsid w:val="00377971"/>
    <w:rsid w:val="003809A2"/>
    <w:rsid w:val="00384CA2"/>
    <w:rsid w:val="00384D5B"/>
    <w:rsid w:val="00385B70"/>
    <w:rsid w:val="00391CF3"/>
    <w:rsid w:val="00394DD3"/>
    <w:rsid w:val="00395351"/>
    <w:rsid w:val="003B29A7"/>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748E0"/>
    <w:rsid w:val="00484454"/>
    <w:rsid w:val="004964FE"/>
    <w:rsid w:val="004A2919"/>
    <w:rsid w:val="004A4F39"/>
    <w:rsid w:val="004B0DC0"/>
    <w:rsid w:val="004B1400"/>
    <w:rsid w:val="004C1545"/>
    <w:rsid w:val="004C67C1"/>
    <w:rsid w:val="004D1664"/>
    <w:rsid w:val="004D3873"/>
    <w:rsid w:val="004D639C"/>
    <w:rsid w:val="004E22C3"/>
    <w:rsid w:val="004F045C"/>
    <w:rsid w:val="004F27AF"/>
    <w:rsid w:val="005038FA"/>
    <w:rsid w:val="00510A55"/>
    <w:rsid w:val="00520585"/>
    <w:rsid w:val="00526411"/>
    <w:rsid w:val="0054389C"/>
    <w:rsid w:val="00546E28"/>
    <w:rsid w:val="0055407B"/>
    <w:rsid w:val="00554191"/>
    <w:rsid w:val="00556580"/>
    <w:rsid w:val="00561817"/>
    <w:rsid w:val="005623A0"/>
    <w:rsid w:val="005716A4"/>
    <w:rsid w:val="00585208"/>
    <w:rsid w:val="005879FA"/>
    <w:rsid w:val="00587EDD"/>
    <w:rsid w:val="0059033D"/>
    <w:rsid w:val="005A2465"/>
    <w:rsid w:val="005A33CB"/>
    <w:rsid w:val="005B58A2"/>
    <w:rsid w:val="005C1DE6"/>
    <w:rsid w:val="005C2211"/>
    <w:rsid w:val="005C67F0"/>
    <w:rsid w:val="005D07BA"/>
    <w:rsid w:val="005D41A9"/>
    <w:rsid w:val="005D4EAA"/>
    <w:rsid w:val="005D70F7"/>
    <w:rsid w:val="005E029B"/>
    <w:rsid w:val="005E0A4D"/>
    <w:rsid w:val="005E7590"/>
    <w:rsid w:val="005F042D"/>
    <w:rsid w:val="006009FA"/>
    <w:rsid w:val="006032AE"/>
    <w:rsid w:val="0060472C"/>
    <w:rsid w:val="00604CC2"/>
    <w:rsid w:val="00604D9C"/>
    <w:rsid w:val="00606B78"/>
    <w:rsid w:val="006141B4"/>
    <w:rsid w:val="006206EF"/>
    <w:rsid w:val="00620874"/>
    <w:rsid w:val="00644797"/>
    <w:rsid w:val="006520BF"/>
    <w:rsid w:val="006574E9"/>
    <w:rsid w:val="006673FF"/>
    <w:rsid w:val="00672DEA"/>
    <w:rsid w:val="006750B9"/>
    <w:rsid w:val="006A7523"/>
    <w:rsid w:val="006B18AE"/>
    <w:rsid w:val="006B6640"/>
    <w:rsid w:val="006B6F30"/>
    <w:rsid w:val="006B7166"/>
    <w:rsid w:val="006B746C"/>
    <w:rsid w:val="006C079B"/>
    <w:rsid w:val="006C38EA"/>
    <w:rsid w:val="006D1AC6"/>
    <w:rsid w:val="006D7306"/>
    <w:rsid w:val="006E3C4A"/>
    <w:rsid w:val="006E7515"/>
    <w:rsid w:val="006F0FE7"/>
    <w:rsid w:val="00720213"/>
    <w:rsid w:val="007360CA"/>
    <w:rsid w:val="007400FF"/>
    <w:rsid w:val="00763C72"/>
    <w:rsid w:val="00765AA4"/>
    <w:rsid w:val="0078274D"/>
    <w:rsid w:val="00786C47"/>
    <w:rsid w:val="007914CE"/>
    <w:rsid w:val="00791872"/>
    <w:rsid w:val="007A10CB"/>
    <w:rsid w:val="007C2C3C"/>
    <w:rsid w:val="007E513B"/>
    <w:rsid w:val="007F2766"/>
    <w:rsid w:val="007F298B"/>
    <w:rsid w:val="008030E4"/>
    <w:rsid w:val="00805CAF"/>
    <w:rsid w:val="00810916"/>
    <w:rsid w:val="00824960"/>
    <w:rsid w:val="00827A6B"/>
    <w:rsid w:val="00841EDE"/>
    <w:rsid w:val="008436AB"/>
    <w:rsid w:val="00854636"/>
    <w:rsid w:val="0086591E"/>
    <w:rsid w:val="00884899"/>
    <w:rsid w:val="008952EE"/>
    <w:rsid w:val="00895C67"/>
    <w:rsid w:val="008A2CFA"/>
    <w:rsid w:val="008B443A"/>
    <w:rsid w:val="008B6EAB"/>
    <w:rsid w:val="008C6804"/>
    <w:rsid w:val="008E2389"/>
    <w:rsid w:val="008E40C4"/>
    <w:rsid w:val="008F1B02"/>
    <w:rsid w:val="008F39C1"/>
    <w:rsid w:val="008F6B92"/>
    <w:rsid w:val="008F7E4E"/>
    <w:rsid w:val="009109A1"/>
    <w:rsid w:val="009113DC"/>
    <w:rsid w:val="00914A3E"/>
    <w:rsid w:val="00920085"/>
    <w:rsid w:val="00925A77"/>
    <w:rsid w:val="00940548"/>
    <w:rsid w:val="00941C3B"/>
    <w:rsid w:val="009504E2"/>
    <w:rsid w:val="00950DEE"/>
    <w:rsid w:val="00952B55"/>
    <w:rsid w:val="00952B8B"/>
    <w:rsid w:val="009660D7"/>
    <w:rsid w:val="00995940"/>
    <w:rsid w:val="00996734"/>
    <w:rsid w:val="009A12D3"/>
    <w:rsid w:val="009A27FC"/>
    <w:rsid w:val="009A67D7"/>
    <w:rsid w:val="009B0D0D"/>
    <w:rsid w:val="009D7A7D"/>
    <w:rsid w:val="009D7B1D"/>
    <w:rsid w:val="009E22A9"/>
    <w:rsid w:val="009E3144"/>
    <w:rsid w:val="00A001F0"/>
    <w:rsid w:val="00A0226E"/>
    <w:rsid w:val="00A142D7"/>
    <w:rsid w:val="00A15417"/>
    <w:rsid w:val="00A15D8C"/>
    <w:rsid w:val="00A16CDF"/>
    <w:rsid w:val="00A3258D"/>
    <w:rsid w:val="00A328E0"/>
    <w:rsid w:val="00A370BF"/>
    <w:rsid w:val="00A4307E"/>
    <w:rsid w:val="00A44D55"/>
    <w:rsid w:val="00A61853"/>
    <w:rsid w:val="00A6269B"/>
    <w:rsid w:val="00A65465"/>
    <w:rsid w:val="00A80534"/>
    <w:rsid w:val="00A84070"/>
    <w:rsid w:val="00AA4B5F"/>
    <w:rsid w:val="00AB02BA"/>
    <w:rsid w:val="00AB216C"/>
    <w:rsid w:val="00AC745F"/>
    <w:rsid w:val="00AD3A88"/>
    <w:rsid w:val="00AE7AB5"/>
    <w:rsid w:val="00AF5CCF"/>
    <w:rsid w:val="00B00A35"/>
    <w:rsid w:val="00B03A9A"/>
    <w:rsid w:val="00B03EFE"/>
    <w:rsid w:val="00B04D14"/>
    <w:rsid w:val="00B06BE1"/>
    <w:rsid w:val="00B16781"/>
    <w:rsid w:val="00B16DEA"/>
    <w:rsid w:val="00B22C34"/>
    <w:rsid w:val="00B24A64"/>
    <w:rsid w:val="00B329BE"/>
    <w:rsid w:val="00B33C01"/>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B4950"/>
    <w:rsid w:val="00BD0EE7"/>
    <w:rsid w:val="00BD4468"/>
    <w:rsid w:val="00BD5F63"/>
    <w:rsid w:val="00BE1942"/>
    <w:rsid w:val="00BE6F0E"/>
    <w:rsid w:val="00BF20D9"/>
    <w:rsid w:val="00C008BF"/>
    <w:rsid w:val="00C11D07"/>
    <w:rsid w:val="00C20B6F"/>
    <w:rsid w:val="00C25646"/>
    <w:rsid w:val="00C3006E"/>
    <w:rsid w:val="00C369F4"/>
    <w:rsid w:val="00C51FC2"/>
    <w:rsid w:val="00C52334"/>
    <w:rsid w:val="00C60F58"/>
    <w:rsid w:val="00C6413F"/>
    <w:rsid w:val="00C66E98"/>
    <w:rsid w:val="00C7216E"/>
    <w:rsid w:val="00C73840"/>
    <w:rsid w:val="00C74F44"/>
    <w:rsid w:val="00C752B7"/>
    <w:rsid w:val="00C76073"/>
    <w:rsid w:val="00C76D07"/>
    <w:rsid w:val="00C77FEE"/>
    <w:rsid w:val="00C80F5F"/>
    <w:rsid w:val="00C81FC8"/>
    <w:rsid w:val="00C8399C"/>
    <w:rsid w:val="00C8656A"/>
    <w:rsid w:val="00C974B7"/>
    <w:rsid w:val="00CB0E88"/>
    <w:rsid w:val="00CB4091"/>
    <w:rsid w:val="00CB4E52"/>
    <w:rsid w:val="00CC50E9"/>
    <w:rsid w:val="00CD532C"/>
    <w:rsid w:val="00CD6DC1"/>
    <w:rsid w:val="00CE60A7"/>
    <w:rsid w:val="00D169CE"/>
    <w:rsid w:val="00D20AE2"/>
    <w:rsid w:val="00D34255"/>
    <w:rsid w:val="00D40859"/>
    <w:rsid w:val="00D409CE"/>
    <w:rsid w:val="00D45610"/>
    <w:rsid w:val="00D52AC1"/>
    <w:rsid w:val="00D60871"/>
    <w:rsid w:val="00D60E1F"/>
    <w:rsid w:val="00D62D5F"/>
    <w:rsid w:val="00D77764"/>
    <w:rsid w:val="00D8013B"/>
    <w:rsid w:val="00D82F94"/>
    <w:rsid w:val="00D83532"/>
    <w:rsid w:val="00D92B5E"/>
    <w:rsid w:val="00D94A76"/>
    <w:rsid w:val="00D955AD"/>
    <w:rsid w:val="00DA12D8"/>
    <w:rsid w:val="00DB2622"/>
    <w:rsid w:val="00DB2C43"/>
    <w:rsid w:val="00DB4A21"/>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478CE"/>
    <w:rsid w:val="00E511A1"/>
    <w:rsid w:val="00E51CD0"/>
    <w:rsid w:val="00E55040"/>
    <w:rsid w:val="00E578C6"/>
    <w:rsid w:val="00E72C9A"/>
    <w:rsid w:val="00E7610A"/>
    <w:rsid w:val="00E80F7D"/>
    <w:rsid w:val="00E82820"/>
    <w:rsid w:val="00E86062"/>
    <w:rsid w:val="00E92D40"/>
    <w:rsid w:val="00E954D0"/>
    <w:rsid w:val="00E95AD9"/>
    <w:rsid w:val="00E97219"/>
    <w:rsid w:val="00EA7C46"/>
    <w:rsid w:val="00EB6D55"/>
    <w:rsid w:val="00EC4ACD"/>
    <w:rsid w:val="00ED1E21"/>
    <w:rsid w:val="00EF2E74"/>
    <w:rsid w:val="00EF55FD"/>
    <w:rsid w:val="00F01A57"/>
    <w:rsid w:val="00F0720E"/>
    <w:rsid w:val="00F07817"/>
    <w:rsid w:val="00F12660"/>
    <w:rsid w:val="00F23A97"/>
    <w:rsid w:val="00F2674C"/>
    <w:rsid w:val="00F346D3"/>
    <w:rsid w:val="00F35B5C"/>
    <w:rsid w:val="00F46378"/>
    <w:rsid w:val="00F46950"/>
    <w:rsid w:val="00F62374"/>
    <w:rsid w:val="00F623EC"/>
    <w:rsid w:val="00F65FDA"/>
    <w:rsid w:val="00F70926"/>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26E"/>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uiPriority w:val="22"/>
    <w:qFormat/>
    <w:rsid w:val="00406F31"/>
    <w:rPr>
      <w:b/>
      <w:bCs/>
    </w:rPr>
  </w:style>
  <w:style w:type="character" w:customStyle="1" w:styleId="apple-style-span">
    <w:name w:val="apple-style-span"/>
    <w:rsid w:val="00E511A1"/>
    <w:rPr>
      <w:rFonts w:cs="Times New Roman"/>
    </w:rPr>
  </w:style>
  <w:style w:type="paragraph" w:styleId="ListeParagraf">
    <w:name w:val="List Paragraph"/>
    <w:basedOn w:val="Normal"/>
    <w:uiPriority w:val="34"/>
    <w:qFormat/>
    <w:rsid w:val="004F045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26E"/>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uiPriority w:val="22"/>
    <w:qFormat/>
    <w:rsid w:val="00406F31"/>
    <w:rPr>
      <w:b/>
      <w:bCs/>
    </w:rPr>
  </w:style>
  <w:style w:type="character" w:customStyle="1" w:styleId="apple-style-span">
    <w:name w:val="apple-style-span"/>
    <w:rsid w:val="00E511A1"/>
    <w:rPr>
      <w:rFonts w:cs="Times New Roman"/>
    </w:rPr>
  </w:style>
  <w:style w:type="paragraph" w:styleId="ListeParagraf">
    <w:name w:val="List Paragraph"/>
    <w:basedOn w:val="Normal"/>
    <w:uiPriority w:val="34"/>
    <w:qFormat/>
    <w:rsid w:val="004F04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E4B7E-7793-4DCE-8D81-61AFD172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cp:revision>
  <dcterms:created xsi:type="dcterms:W3CDTF">2013-09-05T06:40:00Z</dcterms:created>
  <dcterms:modified xsi:type="dcterms:W3CDTF">2013-09-05T06:40:00Z</dcterms:modified>
</cp:coreProperties>
</file>